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FA5" w:rsidRDefault="000543A6" w:rsidP="000543A6">
      <w:pPr>
        <w:pStyle w:val="a3"/>
        <w:spacing w:before="67"/>
        <w:ind w:left="284" w:right="27" w:hanging="284"/>
        <w:jc w:val="center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927850" cy="10022744"/>
            <wp:effectExtent l="19050" t="0" r="6350" b="0"/>
            <wp:docPr id="1" name="Рисунок 1" descr="C:\Users\учитель\Pictures\Мои сканированные изображения\сканирование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Pictures\Мои сканированные изображения\сканирование00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0" cy="10022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FA5" w:rsidRDefault="00105FA5">
      <w:pPr>
        <w:jc w:val="center"/>
        <w:rPr>
          <w:sz w:val="28"/>
        </w:rPr>
        <w:sectPr w:rsidR="00105FA5" w:rsidSect="000543A6">
          <w:type w:val="continuous"/>
          <w:pgSz w:w="11910" w:h="16840"/>
          <w:pgMar w:top="480" w:right="144" w:bottom="280" w:left="540" w:header="720" w:footer="720" w:gutter="0"/>
          <w:cols w:space="720"/>
        </w:sectPr>
      </w:pPr>
    </w:p>
    <w:p w:rsidR="00105FA5" w:rsidRDefault="00CA7624">
      <w:pPr>
        <w:pStyle w:val="Heading1"/>
        <w:spacing w:before="68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105FA5" w:rsidRDefault="00105FA5">
      <w:pPr>
        <w:pStyle w:val="a3"/>
        <w:spacing w:before="10"/>
        <w:rPr>
          <w:b/>
          <w:sz w:val="23"/>
        </w:rPr>
      </w:pPr>
    </w:p>
    <w:p w:rsidR="00105FA5" w:rsidRDefault="00CA7624">
      <w:pPr>
        <w:pStyle w:val="a3"/>
        <w:ind w:left="311" w:right="101" w:firstLine="708"/>
        <w:jc w:val="both"/>
      </w:pPr>
      <w:r>
        <w:t>Планирование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учащихся</w:t>
      </w:r>
      <w:r w:rsidR="000543A6">
        <w:t>.</w:t>
      </w:r>
      <w:r>
        <w:rPr>
          <w:spacing w:val="1"/>
        </w:rPr>
        <w:t xml:space="preserve"> </w:t>
      </w:r>
      <w:r w:rsidR="000543A6">
        <w:t>Учебник</w:t>
      </w:r>
      <w:r>
        <w:rPr>
          <w:spacing w:val="1"/>
        </w:rPr>
        <w:t xml:space="preserve"> </w:t>
      </w:r>
      <w:r>
        <w:t>Математика: 6 класс: учебник для общеобразовательных организаций, реализующих адаптированные</w:t>
      </w:r>
      <w:r>
        <w:rPr>
          <w:spacing w:val="-57"/>
        </w:rPr>
        <w:t xml:space="preserve"> </w:t>
      </w:r>
      <w:r>
        <w:t>основные общеобразовательные программы / Т. В. Алышева, Т. В. Амосова, М. А. Мочалина. –</w:t>
      </w:r>
      <w:r>
        <w:rPr>
          <w:spacing w:val="1"/>
        </w:rPr>
        <w:t xml:space="preserve"> </w:t>
      </w:r>
      <w:r>
        <w:t>Москва:</w:t>
      </w:r>
      <w:r>
        <w:rPr>
          <w:spacing w:val="-1"/>
        </w:rPr>
        <w:t xml:space="preserve"> </w:t>
      </w:r>
      <w:r>
        <w:t>Просвещение</w:t>
      </w:r>
      <w:r>
        <w:rPr>
          <w:spacing w:val="-1"/>
        </w:rPr>
        <w:t xml:space="preserve"> </w:t>
      </w:r>
      <w:r>
        <w:t>2023.</w:t>
      </w:r>
    </w:p>
    <w:p w:rsidR="00105FA5" w:rsidRDefault="00CA7624">
      <w:pPr>
        <w:pStyle w:val="a3"/>
        <w:ind w:left="311" w:right="105" w:firstLine="708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преподавания</w:t>
      </w:r>
      <w:r>
        <w:rPr>
          <w:b/>
          <w:spacing w:val="1"/>
        </w:rPr>
        <w:t xml:space="preserve"> </w:t>
      </w:r>
      <w:r>
        <w:rPr>
          <w:b/>
        </w:rPr>
        <w:t>математики:</w:t>
      </w:r>
      <w:r>
        <w:rPr>
          <w:b/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 интеллекта и коррекция недостатков их познавательной деятельности и личностных</w:t>
      </w:r>
      <w:r>
        <w:rPr>
          <w:spacing w:val="1"/>
        </w:rPr>
        <w:t xml:space="preserve"> </w:t>
      </w:r>
      <w:r>
        <w:t>качеств.</w:t>
      </w:r>
    </w:p>
    <w:p w:rsidR="00105FA5" w:rsidRDefault="00CA7624">
      <w:pPr>
        <w:pStyle w:val="Heading2"/>
        <w:spacing w:line="276" w:lineRule="exact"/>
        <w:ind w:left="1019"/>
      </w:pPr>
      <w:r>
        <w:t>Задачи</w:t>
      </w:r>
      <w:r>
        <w:rPr>
          <w:spacing w:val="-3"/>
        </w:rPr>
        <w:t xml:space="preserve"> </w:t>
      </w:r>
      <w:r>
        <w:t>преподавания</w:t>
      </w:r>
      <w:r>
        <w:rPr>
          <w:spacing w:val="-5"/>
        </w:rPr>
        <w:t xml:space="preserve"> </w:t>
      </w:r>
      <w:r>
        <w:t>математики:</w:t>
      </w:r>
    </w:p>
    <w:p w:rsidR="00105FA5" w:rsidRDefault="00CA7624">
      <w:pPr>
        <w:pStyle w:val="a4"/>
        <w:numPr>
          <w:ilvl w:val="0"/>
          <w:numId w:val="2"/>
        </w:numPr>
        <w:tabs>
          <w:tab w:val="left" w:pos="1032"/>
        </w:tabs>
        <w:ind w:left="1031" w:right="102"/>
        <w:rPr>
          <w:sz w:val="24"/>
        </w:rPr>
      </w:pP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представления, которые помогут им в дальнейшем включиться в трудовую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</w:p>
    <w:p w:rsidR="00105FA5" w:rsidRDefault="00CA7624">
      <w:pPr>
        <w:pStyle w:val="a4"/>
        <w:numPr>
          <w:ilvl w:val="0"/>
          <w:numId w:val="2"/>
        </w:numPr>
        <w:tabs>
          <w:tab w:val="left" w:pos="1032"/>
        </w:tabs>
        <w:ind w:left="1031" w:right="104"/>
        <w:rPr>
          <w:sz w:val="24"/>
        </w:rPr>
      </w:pPr>
      <w:r>
        <w:rPr>
          <w:sz w:val="24"/>
        </w:rPr>
        <w:t>Сформировать у учащихся приемы устных и письменных вычислений, необходимых им 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адаптации;</w:t>
      </w:r>
    </w:p>
    <w:p w:rsidR="00105FA5" w:rsidRDefault="00CA7624">
      <w:pPr>
        <w:pStyle w:val="a4"/>
        <w:numPr>
          <w:ilvl w:val="0"/>
          <w:numId w:val="2"/>
        </w:numPr>
        <w:tabs>
          <w:tab w:val="left" w:pos="1032"/>
        </w:tabs>
        <w:spacing w:line="293" w:lineRule="exact"/>
        <w:ind w:hanging="361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речь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обогащать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терминологией;</w:t>
      </w:r>
    </w:p>
    <w:p w:rsidR="00105FA5" w:rsidRDefault="00CA7624">
      <w:pPr>
        <w:pStyle w:val="a4"/>
        <w:numPr>
          <w:ilvl w:val="0"/>
          <w:numId w:val="2"/>
        </w:numPr>
        <w:tabs>
          <w:tab w:val="left" w:pos="1032"/>
        </w:tabs>
        <w:ind w:left="1031" w:right="103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терпеливость,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настойчивость, трудолюбие, самостоятельность, навыки контроля и самоконтроля, 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глазомер,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начатое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завершения;</w:t>
      </w:r>
    </w:p>
    <w:p w:rsidR="00105FA5" w:rsidRDefault="00CA7624">
      <w:pPr>
        <w:pStyle w:val="a4"/>
        <w:numPr>
          <w:ilvl w:val="0"/>
          <w:numId w:val="2"/>
        </w:numPr>
        <w:tabs>
          <w:tab w:val="left" w:pos="1032"/>
        </w:tabs>
        <w:ind w:left="1031" w:right="104"/>
        <w:rPr>
          <w:sz w:val="24"/>
        </w:rPr>
      </w:pPr>
      <w:r>
        <w:rPr>
          <w:sz w:val="24"/>
        </w:rPr>
        <w:t>Осуществлять направленное исправление дефектов познавательной деятельности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61"/>
          <w:sz w:val="24"/>
        </w:rPr>
        <w:t xml:space="preserve"> </w:t>
      </w:r>
      <w:r>
        <w:rPr>
          <w:sz w:val="24"/>
        </w:rPr>
        <w:t>эмоционально-личностной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сферы,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 пробелов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знаниях.</w:t>
      </w:r>
    </w:p>
    <w:p w:rsidR="00105FA5" w:rsidRDefault="00CA7624">
      <w:pPr>
        <w:pStyle w:val="a3"/>
        <w:ind w:left="671" w:right="101" w:firstLine="348"/>
        <w:jc w:val="both"/>
      </w:pPr>
      <w:r>
        <w:t>Программа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102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0543A6">
        <w:t>неделю)</w:t>
      </w:r>
      <w:r>
        <w:t>.</w:t>
      </w:r>
      <w:r>
        <w:rPr>
          <w:spacing w:val="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программы: 2023-2024</w:t>
      </w:r>
      <w:r>
        <w:rPr>
          <w:spacing w:val="-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год.</w:t>
      </w:r>
    </w:p>
    <w:p w:rsidR="00105FA5" w:rsidRDefault="00105FA5">
      <w:pPr>
        <w:pStyle w:val="a3"/>
        <w:spacing w:before="10"/>
        <w:rPr>
          <w:sz w:val="23"/>
        </w:rPr>
      </w:pPr>
    </w:p>
    <w:p w:rsidR="00105FA5" w:rsidRDefault="00CA7624">
      <w:pPr>
        <w:pStyle w:val="Heading1"/>
        <w:ind w:left="367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105FA5" w:rsidRDefault="00105FA5">
      <w:pPr>
        <w:pStyle w:val="a3"/>
        <w:spacing w:before="10"/>
        <w:rPr>
          <w:b/>
          <w:sz w:val="27"/>
        </w:rPr>
      </w:pPr>
    </w:p>
    <w:p w:rsidR="00105FA5" w:rsidRDefault="00CA7624">
      <w:pPr>
        <w:pStyle w:val="Heading2"/>
        <w:jc w:val="left"/>
      </w:pPr>
      <w:r>
        <w:t>Нумерация</w:t>
      </w:r>
    </w:p>
    <w:p w:rsidR="00105FA5" w:rsidRDefault="00CA7624">
      <w:pPr>
        <w:pStyle w:val="a3"/>
        <w:ind w:left="311"/>
      </w:pPr>
      <w:r>
        <w:t>Нумерации чисел в пределах 1 000 000. Получение единиц тысяч, десятков тысяч, сотен тысяч.</w:t>
      </w:r>
      <w:r>
        <w:rPr>
          <w:spacing w:val="1"/>
        </w:rPr>
        <w:t xml:space="preserve"> </w:t>
      </w:r>
      <w:r>
        <w:t>Получение</w:t>
      </w:r>
      <w:r>
        <w:rPr>
          <w:spacing w:val="13"/>
        </w:rPr>
        <w:t xml:space="preserve"> </w:t>
      </w:r>
      <w:r>
        <w:t>четырех-,</w:t>
      </w:r>
      <w:r>
        <w:rPr>
          <w:spacing w:val="17"/>
        </w:rPr>
        <w:t xml:space="preserve"> </w:t>
      </w:r>
      <w:r>
        <w:t>пяти-,</w:t>
      </w:r>
      <w:r>
        <w:rPr>
          <w:spacing w:val="14"/>
        </w:rPr>
        <w:t xml:space="preserve"> </w:t>
      </w:r>
      <w:r>
        <w:t>шестизначных</w:t>
      </w:r>
      <w:r>
        <w:rPr>
          <w:spacing w:val="12"/>
        </w:rPr>
        <w:t xml:space="preserve"> </w:t>
      </w:r>
      <w:r>
        <w:t>чисел</w:t>
      </w:r>
      <w:r>
        <w:rPr>
          <w:spacing w:val="15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разрядных</w:t>
      </w:r>
      <w:r>
        <w:rPr>
          <w:spacing w:val="14"/>
        </w:rPr>
        <w:t xml:space="preserve"> </w:t>
      </w:r>
      <w:r>
        <w:t>слагаемых;</w:t>
      </w:r>
      <w:r>
        <w:rPr>
          <w:spacing w:val="15"/>
        </w:rPr>
        <w:t xml:space="preserve"> </w:t>
      </w:r>
      <w:r>
        <w:t>разложение</w:t>
      </w:r>
      <w:r>
        <w:rPr>
          <w:spacing w:val="13"/>
        </w:rPr>
        <w:t xml:space="preserve"> </w:t>
      </w:r>
      <w:r>
        <w:t>чисел</w:t>
      </w:r>
      <w:r>
        <w:rPr>
          <w:spacing w:val="1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пределах</w:t>
      </w:r>
      <w:r>
        <w:rPr>
          <w:spacing w:val="38"/>
        </w:rPr>
        <w:t xml:space="preserve"> </w:t>
      </w:r>
      <w:r>
        <w:t>1</w:t>
      </w:r>
      <w:r>
        <w:rPr>
          <w:spacing w:val="38"/>
        </w:rPr>
        <w:t xml:space="preserve"> </w:t>
      </w:r>
      <w:r>
        <w:t>000</w:t>
      </w:r>
      <w:r>
        <w:rPr>
          <w:spacing w:val="38"/>
        </w:rPr>
        <w:t xml:space="preserve"> </w:t>
      </w:r>
      <w:r>
        <w:t>000</w:t>
      </w:r>
      <w:r>
        <w:rPr>
          <w:spacing w:val="36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разрядные</w:t>
      </w:r>
      <w:r>
        <w:rPr>
          <w:spacing w:val="37"/>
        </w:rPr>
        <w:t xml:space="preserve"> </w:t>
      </w:r>
      <w:r>
        <w:t>слагаемые.</w:t>
      </w:r>
      <w:r>
        <w:rPr>
          <w:spacing w:val="38"/>
        </w:rPr>
        <w:t xml:space="preserve"> </w:t>
      </w:r>
      <w:r>
        <w:t>Чтение,</w:t>
      </w:r>
      <w:r>
        <w:rPr>
          <w:spacing w:val="38"/>
        </w:rPr>
        <w:t xml:space="preserve"> </w:t>
      </w:r>
      <w:r>
        <w:t>запись</w:t>
      </w:r>
      <w:r>
        <w:rPr>
          <w:spacing w:val="36"/>
        </w:rPr>
        <w:t xml:space="preserve"> </w:t>
      </w:r>
      <w:r>
        <w:t>под</w:t>
      </w:r>
      <w:r>
        <w:rPr>
          <w:spacing w:val="38"/>
        </w:rPr>
        <w:t xml:space="preserve"> </w:t>
      </w:r>
      <w:r>
        <w:t>диктовку,</w:t>
      </w:r>
      <w:r>
        <w:rPr>
          <w:spacing w:val="36"/>
        </w:rPr>
        <w:t xml:space="preserve"> </w:t>
      </w:r>
      <w:r>
        <w:t>изображение</w:t>
      </w:r>
      <w:r>
        <w:rPr>
          <w:spacing w:val="3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калькуляторе</w:t>
      </w:r>
      <w:r>
        <w:rPr>
          <w:spacing w:val="-2"/>
        </w:rPr>
        <w:t xml:space="preserve"> </w:t>
      </w:r>
      <w:r>
        <w:t>чисел в</w:t>
      </w:r>
      <w:r>
        <w:rPr>
          <w:spacing w:val="-1"/>
        </w:rPr>
        <w:t xml:space="preserve"> </w:t>
      </w:r>
      <w:r>
        <w:t>пределах 1 000 000.</w:t>
      </w:r>
    </w:p>
    <w:p w:rsidR="00105FA5" w:rsidRDefault="00CA7624">
      <w:pPr>
        <w:pStyle w:val="a3"/>
        <w:ind w:left="312"/>
      </w:pPr>
      <w:r>
        <w:t>Разряды:</w:t>
      </w:r>
      <w:r>
        <w:rPr>
          <w:spacing w:val="17"/>
        </w:rPr>
        <w:t xml:space="preserve"> </w:t>
      </w:r>
      <w:r>
        <w:t>единицы,</w:t>
      </w:r>
      <w:r>
        <w:rPr>
          <w:spacing w:val="17"/>
        </w:rPr>
        <w:t xml:space="preserve"> </w:t>
      </w:r>
      <w:r>
        <w:t>десятки,</w:t>
      </w:r>
      <w:r>
        <w:rPr>
          <w:spacing w:val="17"/>
        </w:rPr>
        <w:t xml:space="preserve"> </w:t>
      </w:r>
      <w:r>
        <w:t>сотни</w:t>
      </w:r>
      <w:r>
        <w:rPr>
          <w:spacing w:val="16"/>
        </w:rPr>
        <w:t xml:space="preserve"> </w:t>
      </w:r>
      <w:r>
        <w:t>тысяч;</w:t>
      </w:r>
      <w:r>
        <w:rPr>
          <w:spacing w:val="17"/>
        </w:rPr>
        <w:t xml:space="preserve"> </w:t>
      </w:r>
      <w:r>
        <w:t>класс</w:t>
      </w:r>
      <w:r>
        <w:rPr>
          <w:spacing w:val="16"/>
        </w:rPr>
        <w:t xml:space="preserve"> </w:t>
      </w:r>
      <w:r>
        <w:t>тысяч.</w:t>
      </w:r>
      <w:r>
        <w:rPr>
          <w:spacing w:val="17"/>
        </w:rPr>
        <w:t xml:space="preserve"> </w:t>
      </w:r>
      <w:r>
        <w:t>Нумерационная</w:t>
      </w:r>
      <w:r>
        <w:rPr>
          <w:spacing w:val="18"/>
        </w:rPr>
        <w:t xml:space="preserve"> </w:t>
      </w:r>
      <w:r>
        <w:t>таблица,</w:t>
      </w:r>
      <w:r>
        <w:rPr>
          <w:spacing w:val="17"/>
        </w:rPr>
        <w:t xml:space="preserve"> </w:t>
      </w:r>
      <w:r>
        <w:t>сравнение</w:t>
      </w:r>
      <w:r>
        <w:rPr>
          <w:spacing w:val="13"/>
        </w:rPr>
        <w:t xml:space="preserve"> </w:t>
      </w:r>
      <w:r>
        <w:t>соседних</w:t>
      </w:r>
      <w:r>
        <w:rPr>
          <w:spacing w:val="-57"/>
        </w:rPr>
        <w:t xml:space="preserve"> </w:t>
      </w:r>
      <w:r>
        <w:t>разрядов, сравнение</w:t>
      </w:r>
      <w:r>
        <w:rPr>
          <w:spacing w:val="-2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тысяч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единиц.</w:t>
      </w:r>
    </w:p>
    <w:p w:rsidR="00105FA5" w:rsidRDefault="00CA7624">
      <w:pPr>
        <w:pStyle w:val="a3"/>
        <w:ind w:left="312"/>
      </w:pPr>
      <w:r>
        <w:t>Сравнение</w:t>
      </w:r>
      <w:r>
        <w:rPr>
          <w:spacing w:val="-2"/>
        </w:rPr>
        <w:t xml:space="preserve"> </w:t>
      </w:r>
      <w:r>
        <w:t>чисел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1 000</w:t>
      </w:r>
      <w:r>
        <w:rPr>
          <w:spacing w:val="-1"/>
        </w:rPr>
        <w:t xml:space="preserve"> </w:t>
      </w:r>
      <w:r>
        <w:t>000.</w:t>
      </w:r>
    </w:p>
    <w:p w:rsidR="00105FA5" w:rsidRDefault="00CA7624">
      <w:pPr>
        <w:pStyle w:val="a3"/>
        <w:ind w:left="312"/>
      </w:pPr>
      <w:r>
        <w:t>Числа</w:t>
      </w:r>
      <w:r>
        <w:rPr>
          <w:spacing w:val="-3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составные.</w:t>
      </w:r>
      <w:r>
        <w:rPr>
          <w:spacing w:val="-1"/>
        </w:rPr>
        <w:t xml:space="preserve"> </w:t>
      </w:r>
      <w:r>
        <w:t>Обозначение</w:t>
      </w:r>
      <w:r>
        <w:rPr>
          <w:spacing w:val="-3"/>
        </w:rPr>
        <w:t xml:space="preserve"> </w:t>
      </w:r>
      <w:r>
        <w:t>римскими</w:t>
      </w:r>
      <w:r>
        <w:rPr>
          <w:spacing w:val="-4"/>
        </w:rPr>
        <w:t xml:space="preserve"> </w:t>
      </w:r>
      <w:r>
        <w:t>цифрами чисел</w:t>
      </w:r>
      <w:r>
        <w:rPr>
          <w:spacing w:val="-2"/>
        </w:rPr>
        <w:t xml:space="preserve"> </w:t>
      </w:r>
      <w:r>
        <w:t>XIII-XX.</w:t>
      </w:r>
    </w:p>
    <w:p w:rsidR="00105FA5" w:rsidRDefault="00CA7624">
      <w:pPr>
        <w:pStyle w:val="Heading2"/>
        <w:jc w:val="left"/>
      </w:pPr>
      <w:r>
        <w:t>Единицы</w:t>
      </w:r>
      <w:r>
        <w:rPr>
          <w:spacing w:val="-5"/>
        </w:rPr>
        <w:t xml:space="preserve"> </w:t>
      </w:r>
      <w:r>
        <w:t>измерения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соотношения</w:t>
      </w:r>
    </w:p>
    <w:p w:rsidR="00105FA5" w:rsidRDefault="00CA7624">
      <w:pPr>
        <w:pStyle w:val="a3"/>
        <w:ind w:left="312"/>
      </w:pPr>
      <w:r>
        <w:t>Запись</w:t>
      </w:r>
      <w:r>
        <w:rPr>
          <w:spacing w:val="47"/>
        </w:rPr>
        <w:t xml:space="preserve"> </w:t>
      </w:r>
      <w:r>
        <w:t>чисел,</w:t>
      </w:r>
      <w:r>
        <w:rPr>
          <w:spacing w:val="47"/>
        </w:rPr>
        <w:t xml:space="preserve"> </w:t>
      </w:r>
      <w:r>
        <w:t>полученных</w:t>
      </w:r>
      <w:r>
        <w:rPr>
          <w:spacing w:val="47"/>
        </w:rPr>
        <w:t xml:space="preserve"> </w:t>
      </w:r>
      <w:r>
        <w:t>при</w:t>
      </w:r>
      <w:r>
        <w:rPr>
          <w:spacing w:val="48"/>
        </w:rPr>
        <w:t xml:space="preserve"> </w:t>
      </w:r>
      <w:r>
        <w:t>измерении</w:t>
      </w:r>
      <w:r>
        <w:rPr>
          <w:spacing w:val="48"/>
        </w:rPr>
        <w:t xml:space="preserve"> </w:t>
      </w:r>
      <w:r>
        <w:t>одной,</w:t>
      </w:r>
      <w:r>
        <w:rPr>
          <w:spacing w:val="46"/>
        </w:rPr>
        <w:t xml:space="preserve"> </w:t>
      </w:r>
      <w:r>
        <w:t>двумя</w:t>
      </w:r>
      <w:r>
        <w:rPr>
          <w:spacing w:val="47"/>
        </w:rPr>
        <w:t xml:space="preserve"> </w:t>
      </w:r>
      <w:r>
        <w:t>единицами</w:t>
      </w:r>
      <w:r>
        <w:rPr>
          <w:spacing w:val="46"/>
        </w:rPr>
        <w:t xml:space="preserve"> </w:t>
      </w:r>
      <w:r>
        <w:t>(мерами)</w:t>
      </w:r>
      <w:r>
        <w:rPr>
          <w:spacing w:val="48"/>
        </w:rPr>
        <w:t xml:space="preserve"> </w:t>
      </w:r>
      <w:r>
        <w:t>стоимости,</w:t>
      </w:r>
      <w:r>
        <w:rPr>
          <w:spacing w:val="46"/>
        </w:rPr>
        <w:t xml:space="preserve"> </w:t>
      </w:r>
      <w:r>
        <w:t>длинны,</w:t>
      </w:r>
      <w:r>
        <w:rPr>
          <w:spacing w:val="-57"/>
        </w:rPr>
        <w:t xml:space="preserve"> </w:t>
      </w:r>
      <w:r>
        <w:t>массы, 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обыкновенных дробей.</w:t>
      </w:r>
    </w:p>
    <w:p w:rsidR="00105FA5" w:rsidRDefault="00CA7624">
      <w:pPr>
        <w:pStyle w:val="Heading2"/>
        <w:jc w:val="left"/>
      </w:pPr>
      <w:r>
        <w:t>Арифметические</w:t>
      </w:r>
      <w:r>
        <w:rPr>
          <w:spacing w:val="-5"/>
        </w:rPr>
        <w:t xml:space="preserve"> </w:t>
      </w:r>
      <w:r>
        <w:t>действия</w:t>
      </w:r>
    </w:p>
    <w:p w:rsidR="00105FA5" w:rsidRDefault="00CA7624">
      <w:pPr>
        <w:pStyle w:val="a3"/>
        <w:ind w:left="312" w:right="103"/>
        <w:jc w:val="both"/>
      </w:pPr>
      <w:r>
        <w:t>Сложение и вычитание круглых чисел в пределах 1 000 000 (легкие случаи). Сложение, вычитание,</w:t>
      </w:r>
      <w:r>
        <w:rPr>
          <w:spacing w:val="1"/>
        </w:rPr>
        <w:t xml:space="preserve"> </w:t>
      </w:r>
      <w:r>
        <w:t>умножение, деление на однозначное число и круглые десятки чисел в пределах 10 000 устно (легкие</w:t>
      </w:r>
      <w:r>
        <w:rPr>
          <w:spacing w:val="1"/>
        </w:rPr>
        <w:t xml:space="preserve"> </w:t>
      </w:r>
      <w:r>
        <w:t>случаи)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письменно. Деление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остатком.</w:t>
      </w:r>
      <w:r>
        <w:rPr>
          <w:spacing w:val="-1"/>
        </w:rPr>
        <w:t xml:space="preserve"> </w:t>
      </w:r>
      <w:r>
        <w:t>Проверка</w:t>
      </w:r>
      <w:r>
        <w:rPr>
          <w:spacing w:val="-1"/>
        </w:rPr>
        <w:t xml:space="preserve"> </w:t>
      </w:r>
      <w:r>
        <w:t>арифметических действий.</w:t>
      </w:r>
    </w:p>
    <w:p w:rsidR="00105FA5" w:rsidRDefault="00CA7624">
      <w:pPr>
        <w:pStyle w:val="a3"/>
        <w:ind w:left="311" w:right="101"/>
        <w:jc w:val="both"/>
      </w:pPr>
      <w:r>
        <w:t>Сложение и вычитание чисел, полученных при измерении двумя единицами (мерами) стоимости,</w:t>
      </w:r>
      <w:r>
        <w:rPr>
          <w:spacing w:val="1"/>
        </w:rPr>
        <w:t xml:space="preserve"> </w:t>
      </w:r>
      <w:r>
        <w:t>длинны,</w:t>
      </w:r>
      <w:r>
        <w:rPr>
          <w:spacing w:val="-1"/>
        </w:rPr>
        <w:t xml:space="preserve"> </w:t>
      </w:r>
      <w:r>
        <w:t>массы, устно и</w:t>
      </w:r>
      <w:r>
        <w:rPr>
          <w:spacing w:val="-2"/>
        </w:rPr>
        <w:t xml:space="preserve"> </w:t>
      </w:r>
      <w:r>
        <w:t>письменно.</w:t>
      </w:r>
    </w:p>
    <w:p w:rsidR="00105FA5" w:rsidRDefault="00105FA5">
      <w:pPr>
        <w:jc w:val="both"/>
        <w:sectPr w:rsidR="00105FA5">
          <w:footerReference w:type="default" r:id="rId8"/>
          <w:pgSz w:w="11910" w:h="16840"/>
          <w:pgMar w:top="480" w:right="460" w:bottom="1240" w:left="540" w:header="0" w:footer="1051" w:gutter="0"/>
          <w:pgNumType w:start="2"/>
          <w:cols w:space="720"/>
        </w:sectPr>
      </w:pPr>
    </w:p>
    <w:p w:rsidR="00105FA5" w:rsidRDefault="00CA7624">
      <w:pPr>
        <w:pStyle w:val="Heading2"/>
        <w:spacing w:before="67"/>
        <w:ind w:left="311"/>
        <w:jc w:val="left"/>
      </w:pPr>
      <w:r>
        <w:lastRenderedPageBreak/>
        <w:t>Дроби</w:t>
      </w:r>
    </w:p>
    <w:p w:rsidR="00105FA5" w:rsidRDefault="00CA7624">
      <w:pPr>
        <w:pStyle w:val="a3"/>
        <w:ind w:left="311" w:right="102"/>
        <w:jc w:val="both"/>
      </w:pPr>
      <w:r>
        <w:t>Смешанные числа, их сравнение. Основное свойство обыкновенных дробей. Преобразования: замена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крупными</w:t>
      </w:r>
      <w:r>
        <w:rPr>
          <w:spacing w:val="1"/>
        </w:rPr>
        <w:t xml:space="preserve"> </w:t>
      </w:r>
      <w:r>
        <w:t>(сокращение),</w:t>
      </w:r>
      <w:r>
        <w:rPr>
          <w:spacing w:val="1"/>
        </w:rPr>
        <w:t xml:space="preserve"> </w:t>
      </w:r>
      <w:r>
        <w:t>неправильных</w:t>
      </w:r>
      <w:r>
        <w:rPr>
          <w:spacing w:val="1"/>
        </w:rPr>
        <w:t xml:space="preserve"> </w:t>
      </w:r>
      <w:r>
        <w:t>дробей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смешанными</w:t>
      </w:r>
      <w:r>
        <w:rPr>
          <w:spacing w:val="1"/>
        </w:rPr>
        <w:t xml:space="preserve"> </w:t>
      </w:r>
      <w:r>
        <w:t>числами.</w:t>
      </w:r>
    </w:p>
    <w:p w:rsidR="00105FA5" w:rsidRDefault="00CA7624">
      <w:pPr>
        <w:pStyle w:val="a3"/>
        <w:ind w:left="311" w:right="105"/>
        <w:jc w:val="both"/>
      </w:pP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обыкновенных</w:t>
      </w:r>
      <w:r>
        <w:rPr>
          <w:spacing w:val="1"/>
        </w:rPr>
        <w:t xml:space="preserve"> </w:t>
      </w:r>
      <w:r>
        <w:t>дробей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смешанные</w:t>
      </w:r>
      <w:r>
        <w:rPr>
          <w:spacing w:val="1"/>
        </w:rPr>
        <w:t xml:space="preserve"> </w:t>
      </w:r>
      <w:r>
        <w:t>числа)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одинаковыми</w:t>
      </w:r>
      <w:r>
        <w:rPr>
          <w:spacing w:val="1"/>
        </w:rPr>
        <w:t xml:space="preserve"> </w:t>
      </w:r>
      <w:r>
        <w:t>знаменателями.</w:t>
      </w:r>
    </w:p>
    <w:p w:rsidR="00105FA5" w:rsidRDefault="00CA7624">
      <w:pPr>
        <w:pStyle w:val="Heading2"/>
        <w:ind w:left="311"/>
      </w:pPr>
      <w:r>
        <w:t>Арифметические</w:t>
      </w:r>
      <w:r>
        <w:rPr>
          <w:spacing w:val="-5"/>
        </w:rPr>
        <w:t xml:space="preserve"> </w:t>
      </w:r>
      <w:r>
        <w:t>задачи</w:t>
      </w:r>
    </w:p>
    <w:p w:rsidR="00105FA5" w:rsidRDefault="00CA7624">
      <w:pPr>
        <w:pStyle w:val="a3"/>
        <w:ind w:left="311"/>
        <w:jc w:val="both"/>
      </w:pPr>
      <w:r>
        <w:t>Простые</w:t>
      </w:r>
      <w:r>
        <w:rPr>
          <w:spacing w:val="-3"/>
        </w:rPr>
        <w:t xml:space="preserve"> </w:t>
      </w:r>
      <w:r>
        <w:t>арифметические</w:t>
      </w:r>
      <w:r>
        <w:rPr>
          <w:spacing w:val="-2"/>
        </w:rPr>
        <w:t xml:space="preserve"> </w:t>
      </w:r>
      <w:r>
        <w:t>задачи на</w:t>
      </w:r>
      <w:r>
        <w:rPr>
          <w:spacing w:val="-2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дроби от</w:t>
      </w:r>
      <w:r>
        <w:rPr>
          <w:spacing w:val="-1"/>
        </w:rPr>
        <w:t xml:space="preserve"> </w:t>
      </w:r>
      <w:r>
        <w:t>числа.</w:t>
      </w:r>
    </w:p>
    <w:p w:rsidR="00105FA5" w:rsidRDefault="00CA7624">
      <w:pPr>
        <w:pStyle w:val="a3"/>
        <w:ind w:left="311" w:right="103"/>
        <w:jc w:val="both"/>
      </w:pPr>
      <w:r>
        <w:t>Простые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прямую</w:t>
      </w:r>
      <w:r>
        <w:rPr>
          <w:spacing w:val="1"/>
        </w:rPr>
        <w:t xml:space="preserve"> </w:t>
      </w:r>
      <w:r>
        <w:t>пропорциональную</w:t>
      </w:r>
      <w:r>
        <w:rPr>
          <w:spacing w:val="1"/>
        </w:rPr>
        <w:t xml:space="preserve"> </w:t>
      </w:r>
      <w:r>
        <w:t>зависимость,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соотношение:</w:t>
      </w:r>
      <w:r>
        <w:rPr>
          <w:spacing w:val="1"/>
        </w:rPr>
        <w:t xml:space="preserve"> </w:t>
      </w:r>
      <w:r>
        <w:t>расстояние,</w:t>
      </w:r>
      <w:r>
        <w:rPr>
          <w:spacing w:val="-1"/>
        </w:rPr>
        <w:t xml:space="preserve"> </w:t>
      </w:r>
      <w:r>
        <w:t>скорость, время.</w:t>
      </w:r>
    </w:p>
    <w:p w:rsidR="00105FA5" w:rsidRDefault="00CA7624">
      <w:pPr>
        <w:pStyle w:val="a3"/>
        <w:ind w:left="311"/>
        <w:jc w:val="both"/>
      </w:pPr>
      <w:r>
        <w:t>Составные</w:t>
      </w:r>
      <w:r>
        <w:rPr>
          <w:spacing w:val="-3"/>
        </w:rPr>
        <w:t xml:space="preserve"> </w:t>
      </w:r>
      <w:r>
        <w:t>задачи на</w:t>
      </w:r>
      <w:r>
        <w:rPr>
          <w:spacing w:val="-2"/>
        </w:rPr>
        <w:t xml:space="preserve"> </w:t>
      </w:r>
      <w:r>
        <w:t>встречное</w:t>
      </w:r>
      <w:r>
        <w:rPr>
          <w:spacing w:val="-2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(равномерное,</w:t>
      </w:r>
      <w:r>
        <w:rPr>
          <w:spacing w:val="-1"/>
        </w:rPr>
        <w:t xml:space="preserve"> </w:t>
      </w:r>
      <w:r>
        <w:t>прямолинейное)</w:t>
      </w:r>
      <w:r>
        <w:rPr>
          <w:spacing w:val="-2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тел.</w:t>
      </w:r>
    </w:p>
    <w:p w:rsidR="00105FA5" w:rsidRDefault="00CA7624">
      <w:pPr>
        <w:pStyle w:val="Heading2"/>
        <w:ind w:left="311"/>
      </w:pPr>
      <w:r>
        <w:t>Геометрический</w:t>
      </w:r>
      <w:r>
        <w:rPr>
          <w:spacing w:val="-5"/>
        </w:rPr>
        <w:t xml:space="preserve"> </w:t>
      </w:r>
      <w:r>
        <w:t>материал</w:t>
      </w:r>
    </w:p>
    <w:p w:rsidR="00105FA5" w:rsidRDefault="00CA7624">
      <w:pPr>
        <w:pStyle w:val="a3"/>
        <w:ind w:left="311"/>
        <w:jc w:val="both"/>
      </w:pPr>
      <w:r>
        <w:t>Вынесен</w:t>
      </w:r>
      <w:r>
        <w:rPr>
          <w:spacing w:val="-1"/>
        </w:rPr>
        <w:t xml:space="preserve"> </w:t>
      </w:r>
      <w:r>
        <w:t>отдельным</w:t>
      </w:r>
      <w:r>
        <w:rPr>
          <w:spacing w:val="-2"/>
        </w:rPr>
        <w:t xml:space="preserve"> </w:t>
      </w:r>
      <w:r>
        <w:t>предметом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счёт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компонента.</w:t>
      </w:r>
    </w:p>
    <w:p w:rsidR="00105FA5" w:rsidRDefault="00105FA5">
      <w:pPr>
        <w:pStyle w:val="a3"/>
        <w:rPr>
          <w:sz w:val="26"/>
        </w:rPr>
      </w:pPr>
    </w:p>
    <w:p w:rsidR="00105FA5" w:rsidRDefault="00105FA5">
      <w:pPr>
        <w:pStyle w:val="a3"/>
        <w:spacing w:before="1"/>
        <w:rPr>
          <w:sz w:val="22"/>
        </w:rPr>
      </w:pPr>
    </w:p>
    <w:p w:rsidR="00105FA5" w:rsidRDefault="00CA7624">
      <w:pPr>
        <w:pStyle w:val="Heading1"/>
        <w:ind w:left="3378" w:right="2252" w:hanging="907"/>
        <w:jc w:val="left"/>
      </w:pPr>
      <w:r>
        <w:t>Планируемые предметные результаты освоения</w:t>
      </w:r>
      <w:r>
        <w:rPr>
          <w:spacing w:val="-6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"Математика"</w:t>
      </w:r>
    </w:p>
    <w:p w:rsidR="00105FA5" w:rsidRDefault="00105FA5">
      <w:pPr>
        <w:pStyle w:val="a3"/>
        <w:rPr>
          <w:b/>
          <w:sz w:val="28"/>
        </w:rPr>
      </w:pPr>
    </w:p>
    <w:p w:rsidR="00105FA5" w:rsidRDefault="00CA7624">
      <w:pPr>
        <w:pStyle w:val="Heading2"/>
      </w:pPr>
      <w:r>
        <w:t>Минимальный</w:t>
      </w:r>
      <w:r>
        <w:rPr>
          <w:spacing w:val="-4"/>
        </w:rPr>
        <w:t xml:space="preserve"> </w:t>
      </w:r>
      <w:r>
        <w:t>уровень:</w:t>
      </w:r>
    </w:p>
    <w:p w:rsidR="00105FA5" w:rsidRDefault="00CA7624">
      <w:pPr>
        <w:pStyle w:val="a4"/>
        <w:numPr>
          <w:ilvl w:val="0"/>
          <w:numId w:val="1"/>
        </w:numPr>
        <w:tabs>
          <w:tab w:val="left" w:pos="456"/>
        </w:tabs>
        <w:ind w:left="311" w:right="102" w:firstLine="0"/>
        <w:rPr>
          <w:sz w:val="24"/>
        </w:rPr>
      </w:pPr>
      <w:r>
        <w:rPr>
          <w:sz w:val="24"/>
        </w:rPr>
        <w:t>счет в пределах 100 000 присчитыванием разрядных единиц (1 000, 10 000) устно и с записью чисел</w:t>
      </w:r>
      <w:r>
        <w:rPr>
          <w:spacing w:val="1"/>
          <w:sz w:val="24"/>
        </w:rPr>
        <w:t xml:space="preserve"> </w:t>
      </w:r>
      <w:r>
        <w:rPr>
          <w:sz w:val="24"/>
        </w:rPr>
        <w:t>(с помощью учителя); счет в пределах 1 000 присчитыванием равных числовых групп по 2, 20, 200, 5,</w:t>
      </w:r>
      <w:r>
        <w:rPr>
          <w:spacing w:val="-57"/>
          <w:sz w:val="24"/>
        </w:rPr>
        <w:t xml:space="preserve"> </w:t>
      </w:r>
      <w:r>
        <w:rPr>
          <w:sz w:val="24"/>
        </w:rPr>
        <w:t>25, 250;</w:t>
      </w:r>
    </w:p>
    <w:p w:rsidR="00105FA5" w:rsidRDefault="00CA7624">
      <w:pPr>
        <w:pStyle w:val="a4"/>
        <w:numPr>
          <w:ilvl w:val="0"/>
          <w:numId w:val="1"/>
        </w:numPr>
        <w:tabs>
          <w:tab w:val="left" w:pos="464"/>
        </w:tabs>
        <w:spacing w:before="1"/>
        <w:ind w:left="311" w:right="102" w:firstLine="0"/>
        <w:rPr>
          <w:sz w:val="24"/>
        </w:rPr>
      </w:pPr>
      <w:r>
        <w:rPr>
          <w:sz w:val="24"/>
        </w:rPr>
        <w:t>выполнение сложения, вычитания, умножения и деления на однозначное число чисел (небольших),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измерении двумя мерами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длины, массы письменно;</w:t>
      </w:r>
    </w:p>
    <w:p w:rsidR="00105FA5" w:rsidRDefault="00CA7624">
      <w:pPr>
        <w:pStyle w:val="a4"/>
        <w:numPr>
          <w:ilvl w:val="0"/>
          <w:numId w:val="1"/>
        </w:numPr>
        <w:tabs>
          <w:tab w:val="left" w:pos="480"/>
        </w:tabs>
        <w:spacing w:before="2" w:line="237" w:lineRule="auto"/>
        <w:ind w:left="311" w:right="102" w:firstLine="0"/>
        <w:rPr>
          <w:sz w:val="24"/>
        </w:rPr>
      </w:pPr>
      <w:r>
        <w:rPr>
          <w:sz w:val="24"/>
        </w:rPr>
        <w:t>выполнение сложения, вычитания, умножения и деления на однозначное число, на 10, 100, 1 000</w:t>
      </w:r>
      <w:r>
        <w:rPr>
          <w:spacing w:val="1"/>
          <w:sz w:val="24"/>
        </w:rPr>
        <w:t xml:space="preserve"> </w:t>
      </w:r>
      <w:r>
        <w:rPr>
          <w:sz w:val="24"/>
        </w:rPr>
        <w:t>десятичных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дробей;</w:t>
      </w:r>
    </w:p>
    <w:p w:rsidR="00105FA5" w:rsidRDefault="00CA7624">
      <w:pPr>
        <w:pStyle w:val="a4"/>
        <w:numPr>
          <w:ilvl w:val="0"/>
          <w:numId w:val="1"/>
        </w:numPr>
        <w:tabs>
          <w:tab w:val="left" w:pos="476"/>
        </w:tabs>
        <w:spacing w:before="1"/>
        <w:ind w:left="311" w:right="105" w:firstLine="0"/>
        <w:rPr>
          <w:sz w:val="24"/>
        </w:rPr>
      </w:pPr>
      <w:r>
        <w:rPr>
          <w:sz w:val="24"/>
        </w:rPr>
        <w:t>знание способов проверки умножения и деления чисел в пределах 100 000 на однозначное число,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круглые десятки, выполненных приемами письменных вычислений, и умение их выполнить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вычислений;</w:t>
      </w:r>
    </w:p>
    <w:p w:rsidR="00105FA5" w:rsidRDefault="00CA7624">
      <w:pPr>
        <w:pStyle w:val="a4"/>
        <w:numPr>
          <w:ilvl w:val="0"/>
          <w:numId w:val="1"/>
        </w:numPr>
        <w:tabs>
          <w:tab w:val="left" w:pos="452"/>
        </w:tabs>
        <w:ind w:left="451" w:hanging="141"/>
        <w:rPr>
          <w:sz w:val="24"/>
        </w:rPr>
      </w:pP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единиц измерения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(мер)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площади,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прочитать (с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учителя).</w:t>
      </w:r>
    </w:p>
    <w:p w:rsidR="00105FA5" w:rsidRDefault="00CA7624">
      <w:pPr>
        <w:pStyle w:val="Heading2"/>
      </w:pPr>
      <w:r>
        <w:t>Достаточный</w:t>
      </w:r>
      <w:r>
        <w:rPr>
          <w:spacing w:val="-3"/>
        </w:rPr>
        <w:t xml:space="preserve"> </w:t>
      </w:r>
      <w:r>
        <w:t>уровень:</w:t>
      </w:r>
    </w:p>
    <w:p w:rsidR="00105FA5" w:rsidRDefault="00CA7624">
      <w:pPr>
        <w:pStyle w:val="a4"/>
        <w:numPr>
          <w:ilvl w:val="0"/>
          <w:numId w:val="1"/>
        </w:numPr>
        <w:tabs>
          <w:tab w:val="left" w:pos="471"/>
        </w:tabs>
        <w:ind w:right="104" w:firstLine="0"/>
        <w:rPr>
          <w:sz w:val="24"/>
        </w:rPr>
      </w:pPr>
      <w:r>
        <w:rPr>
          <w:sz w:val="24"/>
        </w:rPr>
        <w:t>счет в пределах 1 000 000 присчитыванием, отсчитыванием разрядных единиц и равных числовых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групп;</w:t>
      </w:r>
    </w:p>
    <w:p w:rsidR="00105FA5" w:rsidRDefault="00CA7624">
      <w:pPr>
        <w:pStyle w:val="a4"/>
        <w:numPr>
          <w:ilvl w:val="0"/>
          <w:numId w:val="1"/>
        </w:numPr>
        <w:tabs>
          <w:tab w:val="left" w:pos="543"/>
        </w:tabs>
        <w:ind w:left="311" w:right="102" w:firstLine="0"/>
        <w:rPr>
          <w:sz w:val="24"/>
        </w:rPr>
      </w:pP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вычитания,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однозначное,</w:t>
      </w:r>
      <w:r>
        <w:rPr>
          <w:spacing w:val="1"/>
          <w:sz w:val="24"/>
        </w:rPr>
        <w:t xml:space="preserve"> </w:t>
      </w:r>
      <w:r>
        <w:rPr>
          <w:sz w:val="24"/>
        </w:rPr>
        <w:t>двузначное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многозначных</w:t>
      </w:r>
      <w:r>
        <w:rPr>
          <w:spacing w:val="1"/>
          <w:sz w:val="24"/>
        </w:rPr>
        <w:t xml:space="preserve"> </w:t>
      </w:r>
      <w:r>
        <w:rPr>
          <w:sz w:val="24"/>
        </w:rPr>
        <w:t>чисел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000</w:t>
      </w:r>
      <w:r>
        <w:rPr>
          <w:spacing w:val="1"/>
          <w:sz w:val="24"/>
        </w:rPr>
        <w:t xml:space="preserve"> </w:t>
      </w:r>
      <w:r>
        <w:rPr>
          <w:sz w:val="24"/>
        </w:rPr>
        <w:t>000</w:t>
      </w:r>
      <w:r>
        <w:rPr>
          <w:spacing w:val="1"/>
          <w:sz w:val="24"/>
        </w:rPr>
        <w:t xml:space="preserve"> </w:t>
      </w:r>
      <w:r>
        <w:rPr>
          <w:sz w:val="24"/>
        </w:rPr>
        <w:t>(полученных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величин),</w:t>
      </w:r>
      <w:r>
        <w:rPr>
          <w:spacing w:val="1"/>
          <w:sz w:val="24"/>
        </w:rPr>
        <w:t xml:space="preserve"> </w:t>
      </w:r>
      <w:r>
        <w:rPr>
          <w:sz w:val="24"/>
        </w:rPr>
        <w:t>обыкновенных и десятичных дробей; выполнение умножения и деления десятичных дробей на 10,</w:t>
      </w:r>
      <w:r>
        <w:rPr>
          <w:spacing w:val="1"/>
          <w:sz w:val="24"/>
        </w:rPr>
        <w:t xml:space="preserve"> </w:t>
      </w:r>
      <w:r>
        <w:rPr>
          <w:sz w:val="24"/>
        </w:rPr>
        <w:t>100, 1 000;</w:t>
      </w:r>
    </w:p>
    <w:p w:rsidR="00105FA5" w:rsidRDefault="00CA7624">
      <w:pPr>
        <w:pStyle w:val="a4"/>
        <w:numPr>
          <w:ilvl w:val="0"/>
          <w:numId w:val="1"/>
        </w:numPr>
        <w:tabs>
          <w:tab w:val="left" w:pos="452"/>
        </w:tabs>
        <w:ind w:left="451" w:hanging="141"/>
        <w:rPr>
          <w:sz w:val="24"/>
        </w:rPr>
      </w:pPr>
      <w:r>
        <w:rPr>
          <w:sz w:val="24"/>
        </w:rPr>
        <w:t>нахождение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 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доле,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выраженной обыкновенной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десятичной дробью;</w:t>
      </w:r>
    </w:p>
    <w:p w:rsidR="00105FA5" w:rsidRDefault="00CA7624">
      <w:pPr>
        <w:pStyle w:val="a4"/>
        <w:numPr>
          <w:ilvl w:val="0"/>
          <w:numId w:val="1"/>
        </w:numPr>
        <w:tabs>
          <w:tab w:val="left" w:pos="452"/>
        </w:tabs>
        <w:ind w:left="451" w:hanging="141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-2"/>
          <w:sz w:val="24"/>
        </w:rPr>
        <w:t xml:space="preserve"> </w:t>
      </w:r>
      <w:r>
        <w:rPr>
          <w:sz w:val="24"/>
        </w:rPr>
        <w:t>арифметическое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чисел;</w:t>
      </w:r>
    </w:p>
    <w:p w:rsidR="00105FA5" w:rsidRDefault="00CA7624">
      <w:pPr>
        <w:pStyle w:val="a4"/>
        <w:numPr>
          <w:ilvl w:val="0"/>
          <w:numId w:val="1"/>
        </w:numPr>
        <w:tabs>
          <w:tab w:val="left" w:pos="452"/>
        </w:tabs>
        <w:ind w:left="451" w:hanging="141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1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пропорциональное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деление;</w:t>
      </w:r>
    </w:p>
    <w:p w:rsidR="00105FA5" w:rsidRDefault="00CA7624">
      <w:pPr>
        <w:pStyle w:val="a4"/>
        <w:numPr>
          <w:ilvl w:val="0"/>
          <w:numId w:val="1"/>
        </w:numPr>
        <w:tabs>
          <w:tab w:val="left" w:pos="452"/>
        </w:tabs>
        <w:ind w:left="451" w:hanging="141"/>
        <w:rPr>
          <w:sz w:val="24"/>
        </w:rPr>
      </w:pP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 (мер)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площади, их</w:t>
      </w:r>
      <w:r>
        <w:rPr>
          <w:spacing w:val="-3"/>
          <w:sz w:val="24"/>
        </w:rPr>
        <w:t xml:space="preserve"> </w:t>
      </w:r>
      <w:r>
        <w:rPr>
          <w:sz w:val="24"/>
        </w:rPr>
        <w:t>соотношений;</w:t>
      </w:r>
    </w:p>
    <w:p w:rsidR="00105FA5" w:rsidRDefault="00105FA5">
      <w:pPr>
        <w:jc w:val="both"/>
        <w:rPr>
          <w:sz w:val="24"/>
        </w:rPr>
        <w:sectPr w:rsidR="00105FA5">
          <w:pgSz w:w="11910" w:h="16840"/>
          <w:pgMar w:top="480" w:right="460" w:bottom="1240" w:left="540" w:header="0" w:footer="1051" w:gutter="0"/>
          <w:cols w:space="720"/>
        </w:sectPr>
      </w:pPr>
    </w:p>
    <w:p w:rsidR="00105FA5" w:rsidRDefault="00CA7624">
      <w:pPr>
        <w:pStyle w:val="Heading1"/>
        <w:spacing w:before="60"/>
        <w:ind w:left="2356" w:right="0"/>
        <w:jc w:val="left"/>
        <w:rPr>
          <w:b w:val="0"/>
        </w:rPr>
      </w:pPr>
      <w:r>
        <w:lastRenderedPageBreak/>
        <w:t>Календарно-тематическое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математике</w:t>
      </w:r>
      <w:r>
        <w:rPr>
          <w:spacing w:val="-4"/>
        </w:rPr>
        <w:t xml:space="preserve"> 6 класс </w:t>
      </w:r>
      <w:r>
        <w:rPr>
          <w:b w:val="0"/>
        </w:rPr>
        <w:t>(4ч/нед)</w:t>
      </w:r>
    </w:p>
    <w:p w:rsidR="00105FA5" w:rsidRDefault="00105FA5">
      <w:pPr>
        <w:pStyle w:val="a3"/>
        <w:spacing w:before="11"/>
        <w:rPr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799"/>
        <w:gridCol w:w="852"/>
        <w:gridCol w:w="6799"/>
        <w:gridCol w:w="5954"/>
      </w:tblGrid>
      <w:tr w:rsidR="00105FA5">
        <w:trPr>
          <w:trHeight w:val="554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70" w:lineRule="atLeast"/>
              <w:ind w:left="191" w:right="16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70" w:lineRule="atLeast"/>
              <w:ind w:left="105" w:right="80" w:firstLine="17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852" w:type="dxa"/>
          </w:tcPr>
          <w:p w:rsidR="00105FA5" w:rsidRDefault="00CA7624">
            <w:pPr>
              <w:pStyle w:val="TableParagraph"/>
              <w:spacing w:before="138"/>
              <w:ind w:left="134" w:right="126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before="138"/>
              <w:ind w:left="2386" w:right="238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5954" w:type="dxa"/>
          </w:tcPr>
          <w:p w:rsidR="00105FA5" w:rsidRDefault="00CA7624">
            <w:pPr>
              <w:pStyle w:val="TableParagraph"/>
              <w:spacing w:before="138"/>
              <w:ind w:left="139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</w:p>
        </w:tc>
      </w:tr>
      <w:tr w:rsidR="00105FA5">
        <w:trPr>
          <w:trHeight w:val="275"/>
        </w:trPr>
        <w:tc>
          <w:tcPr>
            <w:tcW w:w="15112" w:type="dxa"/>
            <w:gridSpan w:val="5"/>
          </w:tcPr>
          <w:p w:rsidR="00105FA5" w:rsidRDefault="00CA7624">
            <w:pPr>
              <w:pStyle w:val="TableParagraph"/>
              <w:spacing w:line="256" w:lineRule="exact"/>
              <w:ind w:left="6551" w:right="65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(33ч.)</w:t>
            </w:r>
          </w:p>
        </w:tc>
      </w:tr>
      <w:tr w:rsidR="00105FA5">
        <w:trPr>
          <w:trHeight w:val="316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8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8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5954" w:type="dxa"/>
            <w:vMerge w:val="restart"/>
          </w:tcPr>
          <w:p w:rsidR="00105FA5" w:rsidRDefault="00105FA5">
            <w:pPr>
              <w:pStyle w:val="TableParagraph"/>
              <w:spacing w:before="6"/>
              <w:rPr>
                <w:sz w:val="30"/>
              </w:rPr>
            </w:pPr>
          </w:p>
          <w:p w:rsidR="00105FA5" w:rsidRDefault="00CA7624">
            <w:pPr>
              <w:pStyle w:val="TableParagraph"/>
              <w:ind w:left="108" w:right="191"/>
              <w:rPr>
                <w:sz w:val="24"/>
              </w:rPr>
            </w:pPr>
            <w:r>
              <w:rPr>
                <w:sz w:val="24"/>
              </w:rPr>
              <w:t>Изучение нумерации, разрядных единиц. Запись числа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цифр, запись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разрядов.</w:t>
            </w:r>
          </w:p>
        </w:tc>
      </w:tr>
      <w:tr w:rsidR="00105FA5">
        <w:trPr>
          <w:trHeight w:val="318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20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20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Нумерация.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(повторение)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316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8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8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Нумерация.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(повторение)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275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6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line="256" w:lineRule="exact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Нумерация.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(повторение)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275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6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line="256" w:lineRule="exact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составные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5954" w:type="dxa"/>
            <w:vMerge w:val="restart"/>
          </w:tcPr>
          <w:p w:rsidR="00105FA5" w:rsidRDefault="00CA7624">
            <w:pPr>
              <w:pStyle w:val="TableParagraph"/>
              <w:spacing w:line="270" w:lineRule="atLeast"/>
              <w:ind w:left="108" w:right="587"/>
              <w:rPr>
                <w:sz w:val="24"/>
              </w:rPr>
            </w:pPr>
            <w:r>
              <w:rPr>
                <w:sz w:val="24"/>
              </w:rPr>
              <w:t>Слушание объяснений учителя. Округление чисел.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</w:p>
        </w:tc>
      </w:tr>
      <w:tr w:rsidR="00105FA5">
        <w:trPr>
          <w:trHeight w:val="275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6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line="256" w:lineRule="exact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553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38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38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38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0" w:lineRule="atLeast"/>
              <w:ind w:left="105" w:right="93"/>
              <w:rPr>
                <w:sz w:val="24"/>
              </w:rPr>
            </w:pPr>
            <w:r>
              <w:rPr>
                <w:sz w:val="24"/>
              </w:rPr>
              <w:t>Сложение,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перехода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</w:p>
        </w:tc>
        <w:tc>
          <w:tcPr>
            <w:tcW w:w="5954" w:type="dxa"/>
            <w:vMerge w:val="restart"/>
          </w:tcPr>
          <w:p w:rsidR="00105FA5" w:rsidRDefault="00105FA5">
            <w:pPr>
              <w:pStyle w:val="TableParagraph"/>
              <w:spacing w:before="9"/>
              <w:rPr>
                <w:sz w:val="25"/>
              </w:rPr>
            </w:pPr>
          </w:p>
          <w:p w:rsidR="00105FA5" w:rsidRDefault="00CA7624">
            <w:pPr>
              <w:pStyle w:val="TableParagraph"/>
              <w:ind w:left="108" w:right="512"/>
              <w:rPr>
                <w:sz w:val="24"/>
              </w:rPr>
            </w:pPr>
            <w:r>
              <w:rPr>
                <w:sz w:val="24"/>
              </w:rPr>
              <w:t>Работа, направленная на формирование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 и повторять рассуждения учителя Работа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иллюстрациями.</w:t>
            </w:r>
          </w:p>
          <w:p w:rsidR="00105FA5" w:rsidRDefault="00CA762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Анализ проблемных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105FA5" w:rsidRDefault="00CA7624">
            <w:pPr>
              <w:pStyle w:val="TableParagraph"/>
              <w:ind w:left="108" w:right="638"/>
              <w:rPr>
                <w:sz w:val="24"/>
              </w:rPr>
            </w:pPr>
            <w:r>
              <w:rPr>
                <w:sz w:val="24"/>
              </w:rPr>
              <w:t>Построение гипотезы на основе анализа 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105FA5">
        <w:trPr>
          <w:trHeight w:val="275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6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line="256" w:lineRule="exact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значений выражений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551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35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35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35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6" w:lineRule="exact"/>
              <w:ind w:left="105" w:right="978"/>
              <w:rPr>
                <w:sz w:val="24"/>
              </w:rPr>
            </w:pPr>
            <w:r>
              <w:rPr>
                <w:sz w:val="24"/>
              </w:rPr>
              <w:t>Решение составных задач на увеличение и уменьшение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величин.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275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5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5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line="255" w:lineRule="exact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целых чисел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551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38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38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38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6" w:lineRule="exact"/>
              <w:ind w:left="105" w:right="162"/>
              <w:rPr>
                <w:sz w:val="24"/>
              </w:rPr>
            </w:pPr>
            <w:r>
              <w:rPr>
                <w:sz w:val="24"/>
              </w:rPr>
              <w:t>Решение составных задач на увеличение и уменьшение числа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несколько раз.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551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37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37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37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before="137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работа.</w:t>
            </w:r>
          </w:p>
        </w:tc>
        <w:tc>
          <w:tcPr>
            <w:tcW w:w="5954" w:type="dxa"/>
          </w:tcPr>
          <w:p w:rsidR="00105FA5" w:rsidRDefault="00CA7624">
            <w:pPr>
              <w:pStyle w:val="TableParagraph"/>
              <w:spacing w:line="276" w:lineRule="exact"/>
              <w:ind w:left="108" w:right="280"/>
              <w:rPr>
                <w:sz w:val="24"/>
              </w:rPr>
            </w:pPr>
            <w:r>
              <w:rPr>
                <w:sz w:val="24"/>
              </w:rPr>
              <w:t>Решение примеров и задач. Самостоятельная работа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</w:tr>
      <w:tr w:rsidR="00105FA5">
        <w:trPr>
          <w:trHeight w:val="317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9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9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9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</w:p>
        </w:tc>
        <w:tc>
          <w:tcPr>
            <w:tcW w:w="5954" w:type="dxa"/>
            <w:vMerge w:val="restart"/>
          </w:tcPr>
          <w:p w:rsidR="00105FA5" w:rsidRDefault="00105FA5">
            <w:pPr>
              <w:pStyle w:val="TableParagraph"/>
              <w:rPr>
                <w:sz w:val="26"/>
              </w:rPr>
            </w:pPr>
          </w:p>
          <w:p w:rsidR="00105FA5" w:rsidRDefault="00105FA5">
            <w:pPr>
              <w:pStyle w:val="TableParagraph"/>
              <w:spacing w:before="10"/>
              <w:rPr>
                <w:sz w:val="33"/>
              </w:rPr>
            </w:pPr>
          </w:p>
          <w:p w:rsidR="00105FA5" w:rsidRDefault="00CA7624">
            <w:pPr>
              <w:pStyle w:val="TableParagraph"/>
              <w:spacing w:before="1"/>
              <w:ind w:left="108" w:right="939"/>
              <w:rPr>
                <w:sz w:val="24"/>
              </w:rPr>
            </w:pPr>
            <w:r>
              <w:rPr>
                <w:sz w:val="24"/>
              </w:rPr>
              <w:t>Работа, направленная на формирование 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повторять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рассуждения учителя.</w:t>
            </w:r>
          </w:p>
        </w:tc>
      </w:tr>
      <w:tr w:rsidR="00105FA5">
        <w:trPr>
          <w:trHeight w:val="316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8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8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8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635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79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79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79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</w:p>
          <w:p w:rsidR="00105FA5" w:rsidRDefault="00CA7624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(устные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вычисления).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633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79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79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79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</w:p>
          <w:p w:rsidR="00105FA5" w:rsidRDefault="00CA7624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(устные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вычисления).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278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" w:line="257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" w:line="257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" w:line="257" w:lineRule="exact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Нумерация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000 000.</w:t>
            </w:r>
          </w:p>
        </w:tc>
        <w:tc>
          <w:tcPr>
            <w:tcW w:w="5954" w:type="dxa"/>
            <w:vMerge w:val="restart"/>
          </w:tcPr>
          <w:p w:rsidR="00105FA5" w:rsidRDefault="00105FA5">
            <w:pPr>
              <w:pStyle w:val="TableParagraph"/>
              <w:rPr>
                <w:sz w:val="26"/>
              </w:rPr>
            </w:pPr>
          </w:p>
          <w:p w:rsidR="00105FA5" w:rsidRDefault="00CA7624">
            <w:pPr>
              <w:pStyle w:val="TableParagraph"/>
              <w:spacing w:before="196"/>
              <w:ind w:left="108" w:right="191"/>
              <w:rPr>
                <w:sz w:val="24"/>
              </w:rPr>
            </w:pPr>
            <w:r>
              <w:rPr>
                <w:sz w:val="24"/>
              </w:rPr>
              <w:t>Изучение нумерации, разрядных единиц. Запись числа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цифр, запись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разрядов.</w:t>
            </w:r>
          </w:p>
        </w:tc>
      </w:tr>
      <w:tr w:rsidR="00105FA5">
        <w:trPr>
          <w:trHeight w:val="316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8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8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8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Нумерация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000 000.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316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20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20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20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Нумерация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000 000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278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" w:line="257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" w:line="257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" w:line="257" w:lineRule="exact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Таблица разрядов.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316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8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8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8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000.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</w:tbl>
    <w:p w:rsidR="00105FA5" w:rsidRDefault="00105FA5">
      <w:pPr>
        <w:rPr>
          <w:sz w:val="2"/>
          <w:szCs w:val="2"/>
        </w:rPr>
        <w:sectPr w:rsidR="00105FA5">
          <w:footerReference w:type="default" r:id="rId9"/>
          <w:pgSz w:w="16840" w:h="11910" w:orient="landscape"/>
          <w:pgMar w:top="740" w:right="280" w:bottom="1160" w:left="1220" w:header="0" w:footer="97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799"/>
        <w:gridCol w:w="852"/>
        <w:gridCol w:w="6799"/>
        <w:gridCol w:w="5954"/>
      </w:tblGrid>
      <w:tr w:rsidR="00105FA5">
        <w:trPr>
          <w:trHeight w:val="318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20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22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20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20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Округление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5954" w:type="dxa"/>
            <w:vMerge w:val="restart"/>
          </w:tcPr>
          <w:p w:rsidR="00105FA5" w:rsidRDefault="00105FA5">
            <w:pPr>
              <w:pStyle w:val="TableParagraph"/>
              <w:spacing w:before="11"/>
              <w:rPr>
                <w:sz w:val="20"/>
              </w:rPr>
            </w:pPr>
          </w:p>
          <w:p w:rsidR="00105FA5" w:rsidRDefault="00CA7624">
            <w:pPr>
              <w:pStyle w:val="TableParagraph"/>
              <w:ind w:left="108" w:right="512"/>
              <w:rPr>
                <w:sz w:val="24"/>
              </w:rPr>
            </w:pPr>
            <w:r>
              <w:rPr>
                <w:sz w:val="24"/>
              </w:rPr>
              <w:t>Работа, направленная на формирование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 и повторять рассуждения учителя Работа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иллюстрациями.</w:t>
            </w:r>
          </w:p>
          <w:p w:rsidR="00105FA5" w:rsidRDefault="00CA762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Анализ проблемных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105FA5" w:rsidRDefault="00CA7624">
            <w:pPr>
              <w:pStyle w:val="TableParagraph"/>
              <w:ind w:left="108" w:right="638"/>
              <w:rPr>
                <w:sz w:val="24"/>
              </w:rPr>
            </w:pPr>
            <w:r>
              <w:rPr>
                <w:sz w:val="24"/>
              </w:rPr>
              <w:t>Построение гипотезы на основе анализа 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105FA5">
        <w:trPr>
          <w:trHeight w:val="316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8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8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8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Римская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нумерация.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275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6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6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line="256" w:lineRule="exact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Римская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нумерация.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551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38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38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38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6" w:lineRule="exact"/>
              <w:ind w:left="105" w:right="207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перехода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 разряд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 разряд приемами устных вычислений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635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78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78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78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 разряд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05FA5" w:rsidRDefault="00CA7624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 разряд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316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20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20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20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контрольной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5954" w:type="dxa"/>
          </w:tcPr>
          <w:p w:rsidR="00105FA5" w:rsidRDefault="00CA7624">
            <w:pPr>
              <w:pStyle w:val="TableParagraph"/>
              <w:spacing w:before="20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задач,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аналогичных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контрольным</w:t>
            </w:r>
          </w:p>
        </w:tc>
      </w:tr>
      <w:tr w:rsidR="00105FA5">
        <w:trPr>
          <w:trHeight w:val="638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81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81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81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before="18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</w:p>
        </w:tc>
        <w:tc>
          <w:tcPr>
            <w:tcW w:w="5954" w:type="dxa"/>
          </w:tcPr>
          <w:p w:rsidR="00105FA5" w:rsidRDefault="00CA7624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задач.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05FA5" w:rsidRDefault="00CA7624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раздаточным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</w:tr>
      <w:tr w:rsidR="00105FA5">
        <w:trPr>
          <w:trHeight w:val="827"/>
        </w:trPr>
        <w:tc>
          <w:tcPr>
            <w:tcW w:w="708" w:type="dxa"/>
          </w:tcPr>
          <w:p w:rsidR="00105FA5" w:rsidRDefault="00105FA5">
            <w:pPr>
              <w:pStyle w:val="TableParagraph"/>
              <w:spacing w:before="10"/>
              <w:rPr>
                <w:sz w:val="23"/>
              </w:rPr>
            </w:pPr>
          </w:p>
          <w:p w:rsidR="00105FA5" w:rsidRDefault="00CA7624">
            <w:pPr>
              <w:pStyle w:val="TableParagraph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99" w:type="dxa"/>
          </w:tcPr>
          <w:p w:rsidR="00105FA5" w:rsidRDefault="00105FA5">
            <w:pPr>
              <w:pStyle w:val="TableParagraph"/>
              <w:spacing w:before="10"/>
              <w:rPr>
                <w:sz w:val="23"/>
              </w:rPr>
            </w:pPr>
          </w:p>
          <w:p w:rsidR="00105FA5" w:rsidRDefault="00CA7624">
            <w:pPr>
              <w:pStyle w:val="TableParagraph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105FA5">
            <w:pPr>
              <w:pStyle w:val="TableParagraph"/>
              <w:spacing w:before="10"/>
              <w:rPr>
                <w:sz w:val="23"/>
              </w:rPr>
            </w:pPr>
          </w:p>
          <w:p w:rsidR="00105FA5" w:rsidRDefault="00CA76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5954" w:type="dxa"/>
          </w:tcPr>
          <w:p w:rsidR="00105FA5" w:rsidRDefault="00CA7624">
            <w:pPr>
              <w:pStyle w:val="TableParagraph"/>
              <w:spacing w:line="276" w:lineRule="exact"/>
              <w:ind w:left="108" w:right="447"/>
              <w:jc w:val="both"/>
              <w:rPr>
                <w:sz w:val="24"/>
              </w:rPr>
            </w:pPr>
            <w:r>
              <w:rPr>
                <w:sz w:val="24"/>
              </w:rPr>
              <w:t>Работа над ошибками, способствующая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причин, осознанию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исправлению ошибок.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</w:tr>
      <w:tr w:rsidR="00105FA5">
        <w:trPr>
          <w:trHeight w:val="551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37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37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37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6" w:lineRule="exact"/>
              <w:ind w:left="105" w:right="207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перехода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 разряд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 разряд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приемами письменных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5954" w:type="dxa"/>
            <w:vMerge w:val="restart"/>
          </w:tcPr>
          <w:p w:rsidR="00105FA5" w:rsidRDefault="00105FA5">
            <w:pPr>
              <w:pStyle w:val="TableParagraph"/>
              <w:spacing w:before="1"/>
              <w:rPr>
                <w:sz w:val="25"/>
              </w:rPr>
            </w:pPr>
          </w:p>
          <w:p w:rsidR="00105FA5" w:rsidRDefault="00CA7624">
            <w:pPr>
              <w:pStyle w:val="TableParagraph"/>
              <w:ind w:left="108" w:right="512"/>
              <w:rPr>
                <w:sz w:val="24"/>
              </w:rPr>
            </w:pPr>
            <w:r>
              <w:rPr>
                <w:sz w:val="24"/>
              </w:rPr>
              <w:t>Работа, направленная на формирование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 и повторять рассуждения учителя Работа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иллюстрациями.</w:t>
            </w:r>
          </w:p>
          <w:p w:rsidR="00105FA5" w:rsidRDefault="00CA762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Анализ проблемных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105FA5" w:rsidRDefault="00CA7624">
            <w:pPr>
              <w:pStyle w:val="TableParagraph"/>
              <w:ind w:left="108" w:right="638"/>
              <w:rPr>
                <w:sz w:val="24"/>
              </w:rPr>
            </w:pPr>
            <w:r>
              <w:rPr>
                <w:sz w:val="24"/>
              </w:rPr>
              <w:t>Построение гипотезы на основе анализа 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105FA5">
        <w:trPr>
          <w:trHeight w:val="550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37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37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37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6" w:lineRule="exact"/>
              <w:ind w:left="105" w:right="165" w:firstLine="60"/>
              <w:rPr>
                <w:sz w:val="24"/>
              </w:rPr>
            </w:pPr>
            <w:r>
              <w:rPr>
                <w:sz w:val="24"/>
              </w:rPr>
              <w:t>Вычитание чисел в пределах 10 000 без перехода через разряд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 разряд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приемами письменных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550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37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37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37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6" w:lineRule="exact"/>
              <w:ind w:left="105" w:right="89"/>
              <w:rPr>
                <w:sz w:val="24"/>
              </w:rPr>
            </w:pPr>
            <w:r>
              <w:rPr>
                <w:sz w:val="24"/>
              </w:rPr>
              <w:t>Вычитание чисел в пределах 10 000 без перехода через разряд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 разряд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551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36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36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36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6" w:lineRule="exact"/>
              <w:ind w:left="105" w:right="166"/>
              <w:rPr>
                <w:sz w:val="24"/>
              </w:rPr>
            </w:pPr>
            <w:r>
              <w:rPr>
                <w:sz w:val="24"/>
              </w:rPr>
              <w:t>Вычитание чисел в пределах 1 0 000 без перехода через разряд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 разряд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275"/>
        </w:trPr>
        <w:tc>
          <w:tcPr>
            <w:tcW w:w="15112" w:type="dxa"/>
            <w:gridSpan w:val="5"/>
          </w:tcPr>
          <w:p w:rsidR="00105FA5" w:rsidRDefault="00105FA5">
            <w:pPr>
              <w:pStyle w:val="TableParagraph"/>
              <w:spacing w:line="256" w:lineRule="exact"/>
              <w:ind w:left="6549" w:right="6543"/>
              <w:jc w:val="center"/>
              <w:rPr>
                <w:b/>
                <w:sz w:val="24"/>
              </w:rPr>
            </w:pPr>
          </w:p>
        </w:tc>
      </w:tr>
      <w:tr w:rsidR="00105FA5">
        <w:trPr>
          <w:trHeight w:val="551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35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35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35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6" w:lineRule="exact"/>
              <w:ind w:left="105" w:right="166"/>
              <w:rPr>
                <w:sz w:val="24"/>
              </w:rPr>
            </w:pPr>
            <w:r>
              <w:rPr>
                <w:sz w:val="24"/>
              </w:rPr>
              <w:t>Вычитание чисел в пределах 1 0 000 без перехода через разряд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 разряд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5954" w:type="dxa"/>
            <w:vMerge w:val="restart"/>
          </w:tcPr>
          <w:p w:rsidR="00105FA5" w:rsidRDefault="00105FA5">
            <w:pPr>
              <w:pStyle w:val="TableParagraph"/>
              <w:rPr>
                <w:sz w:val="26"/>
              </w:rPr>
            </w:pPr>
          </w:p>
          <w:p w:rsidR="00105FA5" w:rsidRDefault="00CA7624">
            <w:pPr>
              <w:pStyle w:val="TableParagraph"/>
              <w:spacing w:before="225"/>
              <w:ind w:left="108" w:right="939"/>
              <w:rPr>
                <w:sz w:val="24"/>
              </w:rPr>
            </w:pPr>
            <w:r>
              <w:rPr>
                <w:sz w:val="24"/>
              </w:rPr>
              <w:t>Работа, направленная на формирование 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повторять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рассуждения учителя.</w:t>
            </w:r>
          </w:p>
          <w:p w:rsidR="00105FA5" w:rsidRDefault="00CA7624">
            <w:pPr>
              <w:pStyle w:val="TableParagraph"/>
              <w:ind w:left="108" w:right="1801"/>
              <w:rPr>
                <w:sz w:val="24"/>
              </w:rPr>
            </w:pPr>
            <w:r>
              <w:rPr>
                <w:sz w:val="24"/>
              </w:rPr>
              <w:t>Работа с учебником, с иллюстрациями.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 проблемных ситуаций.</w:t>
            </w:r>
          </w:p>
          <w:p w:rsidR="00105FA5" w:rsidRDefault="00CA7624">
            <w:pPr>
              <w:pStyle w:val="TableParagraph"/>
              <w:ind w:left="108" w:right="638"/>
              <w:rPr>
                <w:sz w:val="24"/>
              </w:rPr>
            </w:pPr>
            <w:r>
              <w:rPr>
                <w:sz w:val="24"/>
              </w:rPr>
              <w:t>Построение гипотезы на основе анализа 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105FA5">
        <w:trPr>
          <w:trHeight w:val="316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20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20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20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слагаемого 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проверкой)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551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38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38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38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6" w:lineRule="exact"/>
              <w:ind w:left="105" w:right="2165"/>
              <w:rPr>
                <w:sz w:val="24"/>
              </w:rPr>
            </w:pPr>
            <w:r>
              <w:rPr>
                <w:sz w:val="24"/>
              </w:rPr>
              <w:t>Взаимное положение прямых на плоскости.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Перпендикулярные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прямые.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318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20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20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20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сложения.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316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20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20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20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сложения.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275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6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6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line="256" w:lineRule="exact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вычитания.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318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20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20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20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вычитания.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551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38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38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38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before="116"/>
              <w:ind w:left="105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5954" w:type="dxa"/>
          </w:tcPr>
          <w:p w:rsidR="00105FA5" w:rsidRDefault="00CA7624">
            <w:pPr>
              <w:pStyle w:val="TableParagraph"/>
              <w:spacing w:line="276" w:lineRule="exact"/>
              <w:ind w:left="108" w:right="280"/>
              <w:rPr>
                <w:sz w:val="24"/>
              </w:rPr>
            </w:pPr>
            <w:r>
              <w:rPr>
                <w:sz w:val="24"/>
              </w:rPr>
              <w:t>Решение примеров и задач. Самостоятельная работа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</w:tr>
    </w:tbl>
    <w:p w:rsidR="00105FA5" w:rsidRDefault="00105FA5">
      <w:pPr>
        <w:spacing w:line="276" w:lineRule="exact"/>
        <w:rPr>
          <w:sz w:val="24"/>
        </w:rPr>
        <w:sectPr w:rsidR="00105FA5">
          <w:pgSz w:w="16840" w:h="11910" w:orient="landscape"/>
          <w:pgMar w:top="560" w:right="280" w:bottom="1160" w:left="1220" w:header="0" w:footer="97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799"/>
        <w:gridCol w:w="852"/>
        <w:gridCol w:w="6799"/>
        <w:gridCol w:w="5954"/>
      </w:tblGrid>
      <w:tr w:rsidR="00105FA5">
        <w:trPr>
          <w:trHeight w:val="635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79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42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79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79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чисел, полученных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</w:p>
          <w:p w:rsidR="00105FA5" w:rsidRDefault="00CA7624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величин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соотношением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5954" w:type="dxa"/>
            <w:vMerge w:val="restart"/>
          </w:tcPr>
          <w:p w:rsidR="00105FA5" w:rsidRDefault="00105FA5">
            <w:pPr>
              <w:pStyle w:val="TableParagraph"/>
              <w:rPr>
                <w:sz w:val="26"/>
              </w:rPr>
            </w:pPr>
          </w:p>
          <w:p w:rsidR="00105FA5" w:rsidRDefault="00105FA5">
            <w:pPr>
              <w:pStyle w:val="TableParagraph"/>
              <w:rPr>
                <w:sz w:val="26"/>
              </w:rPr>
            </w:pPr>
          </w:p>
          <w:p w:rsidR="00105FA5" w:rsidRDefault="00105FA5">
            <w:pPr>
              <w:pStyle w:val="TableParagraph"/>
              <w:rPr>
                <w:sz w:val="26"/>
              </w:rPr>
            </w:pPr>
          </w:p>
          <w:p w:rsidR="00105FA5" w:rsidRDefault="00105FA5">
            <w:pPr>
              <w:pStyle w:val="TableParagraph"/>
              <w:rPr>
                <w:sz w:val="26"/>
              </w:rPr>
            </w:pPr>
          </w:p>
          <w:p w:rsidR="00105FA5" w:rsidRDefault="00105FA5">
            <w:pPr>
              <w:pStyle w:val="TableParagraph"/>
              <w:rPr>
                <w:sz w:val="26"/>
              </w:rPr>
            </w:pPr>
          </w:p>
          <w:p w:rsidR="00105FA5" w:rsidRDefault="00105FA5">
            <w:pPr>
              <w:pStyle w:val="TableParagraph"/>
              <w:spacing w:before="2"/>
              <w:rPr>
                <w:sz w:val="36"/>
              </w:rPr>
            </w:pPr>
          </w:p>
          <w:p w:rsidR="00105FA5" w:rsidRDefault="00CA7624">
            <w:pPr>
              <w:pStyle w:val="TableParagraph"/>
              <w:spacing w:before="1"/>
              <w:ind w:left="108" w:right="939"/>
              <w:rPr>
                <w:sz w:val="24"/>
              </w:rPr>
            </w:pPr>
            <w:r>
              <w:rPr>
                <w:sz w:val="24"/>
              </w:rPr>
              <w:t>Работа, направленная на формирование 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повторять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рассуждения учителя.</w:t>
            </w:r>
          </w:p>
          <w:p w:rsidR="00105FA5" w:rsidRDefault="00CA7624">
            <w:pPr>
              <w:pStyle w:val="TableParagraph"/>
              <w:ind w:left="108" w:right="1801"/>
              <w:rPr>
                <w:sz w:val="24"/>
              </w:rPr>
            </w:pPr>
            <w:r>
              <w:rPr>
                <w:sz w:val="24"/>
              </w:rPr>
              <w:t>Работа с учебником, с иллюстрациями.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 проблемных ситуаций.</w:t>
            </w:r>
          </w:p>
          <w:p w:rsidR="00105FA5" w:rsidRDefault="00CA7624">
            <w:pPr>
              <w:pStyle w:val="TableParagraph"/>
              <w:ind w:left="108" w:right="638"/>
              <w:rPr>
                <w:sz w:val="24"/>
              </w:rPr>
            </w:pPr>
            <w:r>
              <w:rPr>
                <w:sz w:val="24"/>
              </w:rPr>
              <w:t>Построение гипотезы на основе анализа 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105FA5">
        <w:trPr>
          <w:trHeight w:val="635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79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79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79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</w:p>
          <w:p w:rsidR="00105FA5" w:rsidRDefault="00CA7624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величин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соотношением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551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35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35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35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6" w:lineRule="exact"/>
              <w:ind w:left="105" w:right="675"/>
              <w:rPr>
                <w:sz w:val="24"/>
              </w:rPr>
            </w:pPr>
            <w:r>
              <w:rPr>
                <w:sz w:val="24"/>
              </w:rPr>
              <w:t>Сложение и вычитание чисел, полученных при измерении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соотношением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мер, равным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551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35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35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35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6" w:lineRule="exact"/>
              <w:ind w:left="105" w:right="675"/>
              <w:rPr>
                <w:sz w:val="24"/>
              </w:rPr>
            </w:pPr>
            <w:r>
              <w:rPr>
                <w:sz w:val="24"/>
              </w:rPr>
              <w:t>Сложение и вычитание чисел, полученных при измерении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соотношением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мер, равным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550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35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35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35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6" w:lineRule="exact"/>
              <w:ind w:left="105" w:right="675"/>
              <w:rPr>
                <w:sz w:val="24"/>
              </w:rPr>
            </w:pPr>
            <w:r>
              <w:rPr>
                <w:sz w:val="24"/>
              </w:rPr>
              <w:t>Сложение и вычитание чисел, полученных при измерении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соотношением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мер, равным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550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37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37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37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6" w:lineRule="exact"/>
              <w:ind w:left="105" w:right="675"/>
              <w:rPr>
                <w:sz w:val="24"/>
              </w:rPr>
            </w:pPr>
            <w:r>
              <w:rPr>
                <w:sz w:val="24"/>
              </w:rPr>
              <w:t>Сложение и вычитание чисел, полученных при измерении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соотношением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мер, равным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549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36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36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36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6" w:lineRule="exact"/>
              <w:ind w:left="105" w:right="675"/>
              <w:rPr>
                <w:sz w:val="24"/>
              </w:rPr>
            </w:pPr>
            <w:r>
              <w:rPr>
                <w:sz w:val="24"/>
              </w:rPr>
              <w:t>Сложение и вычитание чисел, полученных при измерении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соотношением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мер, равным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549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36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36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36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6" w:lineRule="exact"/>
              <w:ind w:left="105" w:right="675"/>
              <w:rPr>
                <w:sz w:val="24"/>
              </w:rPr>
            </w:pPr>
            <w:r>
              <w:rPr>
                <w:sz w:val="24"/>
              </w:rPr>
              <w:t>Сложение и вычитание чисел, полученных при измерении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552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35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35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35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before="135"/>
              <w:ind w:left="105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 №1</w:t>
            </w:r>
          </w:p>
        </w:tc>
        <w:tc>
          <w:tcPr>
            <w:tcW w:w="5954" w:type="dxa"/>
          </w:tcPr>
          <w:p w:rsidR="00105FA5" w:rsidRDefault="00CA7624">
            <w:pPr>
              <w:pStyle w:val="TableParagraph"/>
              <w:spacing w:line="276" w:lineRule="exact"/>
              <w:ind w:left="108" w:right="280"/>
              <w:rPr>
                <w:sz w:val="24"/>
              </w:rPr>
            </w:pPr>
            <w:r>
              <w:rPr>
                <w:sz w:val="24"/>
              </w:rPr>
              <w:t>Решение примеров и задач. Самостоятельная работа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</w:tr>
      <w:tr w:rsidR="00105FA5">
        <w:trPr>
          <w:trHeight w:val="275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5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5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line="255" w:lineRule="exact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5954" w:type="dxa"/>
            <w:vMerge w:val="restart"/>
          </w:tcPr>
          <w:p w:rsidR="00105FA5" w:rsidRDefault="00105FA5">
            <w:pPr>
              <w:pStyle w:val="TableParagraph"/>
              <w:spacing w:before="6"/>
              <w:rPr>
                <w:sz w:val="21"/>
              </w:rPr>
            </w:pPr>
          </w:p>
          <w:p w:rsidR="00105FA5" w:rsidRDefault="00CA7624">
            <w:pPr>
              <w:pStyle w:val="TableParagraph"/>
              <w:ind w:left="108" w:right="939"/>
              <w:rPr>
                <w:sz w:val="24"/>
              </w:rPr>
            </w:pPr>
            <w:r>
              <w:rPr>
                <w:sz w:val="24"/>
              </w:rPr>
              <w:t>Работа, направленная на формирование 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повторять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рассуждения учителя.</w:t>
            </w:r>
          </w:p>
          <w:p w:rsidR="00105FA5" w:rsidRDefault="00CA7624">
            <w:pPr>
              <w:pStyle w:val="TableParagraph"/>
              <w:ind w:left="108" w:right="1801"/>
              <w:rPr>
                <w:sz w:val="24"/>
              </w:rPr>
            </w:pPr>
            <w:r>
              <w:rPr>
                <w:sz w:val="24"/>
              </w:rPr>
              <w:t>Работа с учебником, с иллюстрациями.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 проблемных ситуаций.</w:t>
            </w:r>
          </w:p>
          <w:p w:rsidR="00105FA5" w:rsidRDefault="00CA7624">
            <w:pPr>
              <w:pStyle w:val="TableParagraph"/>
              <w:ind w:left="108" w:right="638"/>
              <w:rPr>
                <w:sz w:val="24"/>
              </w:rPr>
            </w:pPr>
            <w:r>
              <w:rPr>
                <w:sz w:val="24"/>
              </w:rPr>
              <w:t>Построение гипотезы на основе анализа 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105FA5">
        <w:trPr>
          <w:trHeight w:val="275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6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6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line="256" w:lineRule="exact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одинаковыми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знаменателями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316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20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20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20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одинаковыми числителями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318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20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20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20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Правильные,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316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8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8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8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318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20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20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20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275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6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6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line="256" w:lineRule="exact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275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6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6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line="256" w:lineRule="exact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контрольной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5954" w:type="dxa"/>
          </w:tcPr>
          <w:p w:rsidR="00105FA5" w:rsidRDefault="00CA762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задач,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аналогичных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контрольным</w:t>
            </w:r>
          </w:p>
        </w:tc>
      </w:tr>
      <w:tr w:rsidR="00105FA5">
        <w:trPr>
          <w:trHeight w:val="551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35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35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35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before="13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</w:p>
        </w:tc>
        <w:tc>
          <w:tcPr>
            <w:tcW w:w="5954" w:type="dxa"/>
          </w:tcPr>
          <w:p w:rsidR="00105FA5" w:rsidRDefault="00CA7624">
            <w:pPr>
              <w:pStyle w:val="TableParagraph"/>
              <w:spacing w:line="276" w:lineRule="exact"/>
              <w:ind w:left="108" w:right="280"/>
              <w:rPr>
                <w:sz w:val="24"/>
              </w:rPr>
            </w:pPr>
            <w:r>
              <w:rPr>
                <w:sz w:val="24"/>
              </w:rPr>
              <w:t>Решение примеров и задач. Самостоятельная работа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</w:tr>
      <w:tr w:rsidR="00105FA5">
        <w:trPr>
          <w:trHeight w:val="827"/>
        </w:trPr>
        <w:tc>
          <w:tcPr>
            <w:tcW w:w="708" w:type="dxa"/>
          </w:tcPr>
          <w:p w:rsidR="00105FA5" w:rsidRDefault="00105FA5">
            <w:pPr>
              <w:pStyle w:val="TableParagraph"/>
              <w:spacing w:before="10"/>
              <w:rPr>
                <w:sz w:val="23"/>
              </w:rPr>
            </w:pPr>
          </w:p>
          <w:p w:rsidR="00105FA5" w:rsidRDefault="00CA7624">
            <w:pPr>
              <w:pStyle w:val="TableParagraph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99" w:type="dxa"/>
          </w:tcPr>
          <w:p w:rsidR="00105FA5" w:rsidRDefault="00105FA5">
            <w:pPr>
              <w:pStyle w:val="TableParagraph"/>
              <w:spacing w:before="10"/>
              <w:rPr>
                <w:sz w:val="23"/>
              </w:rPr>
            </w:pPr>
          </w:p>
          <w:p w:rsidR="00105FA5" w:rsidRDefault="00CA7624">
            <w:pPr>
              <w:pStyle w:val="TableParagraph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105FA5">
            <w:pPr>
              <w:pStyle w:val="TableParagraph"/>
              <w:spacing w:before="10"/>
              <w:rPr>
                <w:sz w:val="23"/>
              </w:rPr>
            </w:pPr>
          </w:p>
          <w:p w:rsidR="00105FA5" w:rsidRDefault="00CA762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5954" w:type="dxa"/>
          </w:tcPr>
          <w:p w:rsidR="00105FA5" w:rsidRDefault="00CA7624">
            <w:pPr>
              <w:pStyle w:val="TableParagraph"/>
              <w:spacing w:line="276" w:lineRule="exact"/>
              <w:ind w:left="108" w:right="447"/>
              <w:jc w:val="both"/>
              <w:rPr>
                <w:sz w:val="24"/>
              </w:rPr>
            </w:pPr>
            <w:r>
              <w:rPr>
                <w:sz w:val="24"/>
              </w:rPr>
              <w:t>Работа над ошибками, способствующая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причин, осознанию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исправлению ошибок.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</w:tr>
      <w:tr w:rsidR="00105FA5">
        <w:trPr>
          <w:trHeight w:val="274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5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5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line="255" w:lineRule="exact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свойство дроби.</w:t>
            </w:r>
          </w:p>
        </w:tc>
        <w:tc>
          <w:tcPr>
            <w:tcW w:w="5954" w:type="dxa"/>
            <w:vMerge w:val="restart"/>
          </w:tcPr>
          <w:p w:rsidR="00105FA5" w:rsidRDefault="00CA7624">
            <w:pPr>
              <w:pStyle w:val="TableParagraph"/>
              <w:spacing w:before="7"/>
              <w:ind w:left="108" w:right="939"/>
              <w:rPr>
                <w:sz w:val="24"/>
              </w:rPr>
            </w:pPr>
            <w:r>
              <w:rPr>
                <w:sz w:val="24"/>
              </w:rPr>
              <w:t>Работа, направленная на формирование 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повторять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рассуждения учителя.</w:t>
            </w:r>
          </w:p>
          <w:p w:rsidR="00105FA5" w:rsidRDefault="00CA7624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учебником,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иллюстрациями.</w:t>
            </w:r>
          </w:p>
        </w:tc>
      </w:tr>
      <w:tr w:rsidR="00105FA5">
        <w:trPr>
          <w:trHeight w:val="275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6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6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line="256" w:lineRule="exact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(крупных)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долях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278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" w:line="257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" w:line="257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" w:line="257" w:lineRule="exact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неправильной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дроби целым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смешанным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</w:tbl>
    <w:p w:rsidR="00105FA5" w:rsidRDefault="00105FA5">
      <w:pPr>
        <w:rPr>
          <w:sz w:val="2"/>
          <w:szCs w:val="2"/>
        </w:rPr>
        <w:sectPr w:rsidR="00105FA5">
          <w:pgSz w:w="16840" w:h="11910" w:orient="landscape"/>
          <w:pgMar w:top="560" w:right="280" w:bottom="1160" w:left="1220" w:header="0" w:footer="97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799"/>
        <w:gridCol w:w="852"/>
        <w:gridCol w:w="6799"/>
        <w:gridCol w:w="5954"/>
      </w:tblGrid>
      <w:tr w:rsidR="00105FA5">
        <w:trPr>
          <w:trHeight w:val="275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6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64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6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line="256" w:lineRule="exact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Обобщающий урок</w:t>
            </w:r>
          </w:p>
        </w:tc>
        <w:tc>
          <w:tcPr>
            <w:tcW w:w="5954" w:type="dxa"/>
          </w:tcPr>
          <w:p w:rsidR="00105FA5" w:rsidRDefault="00CA762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 проблемных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</w:tr>
      <w:tr w:rsidR="00105FA5">
        <w:trPr>
          <w:trHeight w:val="277"/>
        </w:trPr>
        <w:tc>
          <w:tcPr>
            <w:tcW w:w="15112" w:type="dxa"/>
            <w:gridSpan w:val="5"/>
          </w:tcPr>
          <w:p w:rsidR="00105FA5" w:rsidRDefault="00CA7624">
            <w:pPr>
              <w:pStyle w:val="TableParagraph"/>
              <w:spacing w:before="1" w:line="257" w:lineRule="exact"/>
              <w:ind w:left="6551" w:right="65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(40ч.)</w:t>
            </w:r>
          </w:p>
        </w:tc>
      </w:tr>
      <w:tr w:rsidR="00105FA5">
        <w:trPr>
          <w:trHeight w:val="275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6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6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line="256" w:lineRule="exact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Сокращение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5954" w:type="dxa"/>
            <w:vMerge w:val="restart"/>
          </w:tcPr>
          <w:p w:rsidR="00105FA5" w:rsidRDefault="00105FA5">
            <w:pPr>
              <w:pStyle w:val="TableParagraph"/>
              <w:spacing w:before="7"/>
              <w:rPr>
                <w:sz w:val="37"/>
              </w:rPr>
            </w:pPr>
          </w:p>
          <w:p w:rsidR="00105FA5" w:rsidRDefault="00CA7624">
            <w:pPr>
              <w:pStyle w:val="TableParagraph"/>
              <w:spacing w:before="1"/>
              <w:ind w:left="108" w:right="939"/>
              <w:rPr>
                <w:sz w:val="24"/>
              </w:rPr>
            </w:pPr>
            <w:r>
              <w:rPr>
                <w:sz w:val="24"/>
              </w:rPr>
              <w:t>Работа, направленная на формирование 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повторять рассуждения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105FA5">
        <w:trPr>
          <w:trHeight w:val="275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6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6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line="256" w:lineRule="exact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части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275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6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6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line="256" w:lineRule="exact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части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275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6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6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line="256" w:lineRule="exact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275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6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6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line="256" w:lineRule="exact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551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38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38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38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4" w:lineRule="exact"/>
              <w:ind w:left="105" w:right="1639"/>
              <w:rPr>
                <w:sz w:val="24"/>
              </w:rPr>
            </w:pPr>
            <w:r>
              <w:rPr>
                <w:sz w:val="24"/>
              </w:rPr>
              <w:t>Сложение обыкновенных дробей с одинаковыми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знаменателями.</w:t>
            </w:r>
          </w:p>
        </w:tc>
        <w:tc>
          <w:tcPr>
            <w:tcW w:w="5954" w:type="dxa"/>
            <w:vMerge w:val="restart"/>
          </w:tcPr>
          <w:p w:rsidR="00105FA5" w:rsidRDefault="00105FA5">
            <w:pPr>
              <w:pStyle w:val="TableParagraph"/>
              <w:spacing w:before="4"/>
              <w:rPr>
                <w:sz w:val="25"/>
              </w:rPr>
            </w:pPr>
          </w:p>
          <w:p w:rsidR="00105FA5" w:rsidRDefault="00CA7624">
            <w:pPr>
              <w:pStyle w:val="TableParagraph"/>
              <w:ind w:left="108" w:right="939"/>
              <w:rPr>
                <w:sz w:val="24"/>
              </w:rPr>
            </w:pPr>
            <w:r>
              <w:rPr>
                <w:sz w:val="24"/>
              </w:rPr>
              <w:t>Работа, направленная на формирование 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повторять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рассуждения учителя.</w:t>
            </w:r>
          </w:p>
          <w:p w:rsidR="00105FA5" w:rsidRDefault="00CA7624">
            <w:pPr>
              <w:pStyle w:val="TableParagraph"/>
              <w:ind w:left="108" w:right="1801"/>
              <w:rPr>
                <w:sz w:val="24"/>
              </w:rPr>
            </w:pPr>
            <w:r>
              <w:rPr>
                <w:sz w:val="24"/>
              </w:rPr>
              <w:t>Работа с учебником, с иллюстрациями.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 проблемных ситуаций.</w:t>
            </w:r>
          </w:p>
          <w:p w:rsidR="00105FA5" w:rsidRDefault="00CA7624">
            <w:pPr>
              <w:pStyle w:val="TableParagraph"/>
              <w:ind w:left="108" w:right="638"/>
              <w:rPr>
                <w:sz w:val="24"/>
              </w:rPr>
            </w:pPr>
            <w:r>
              <w:rPr>
                <w:sz w:val="24"/>
              </w:rPr>
              <w:t>Построение гипотезы на основе анализа 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105FA5">
        <w:trPr>
          <w:trHeight w:val="553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38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38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38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0" w:lineRule="atLeast"/>
              <w:ind w:left="105" w:right="1639"/>
              <w:rPr>
                <w:sz w:val="24"/>
              </w:rPr>
            </w:pPr>
            <w:r>
              <w:rPr>
                <w:sz w:val="24"/>
              </w:rPr>
              <w:t>Сложение обыкновенных дробей с одинаковыми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знаменателями.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551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35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35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35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6" w:lineRule="exact"/>
              <w:ind w:left="105" w:right="1529"/>
              <w:rPr>
                <w:sz w:val="24"/>
              </w:rPr>
            </w:pPr>
            <w:r>
              <w:rPr>
                <w:sz w:val="24"/>
              </w:rPr>
              <w:t>Вычитание обыкновенных дробей с одинаковыми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знаменателями.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551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35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35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35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6" w:lineRule="exact"/>
              <w:ind w:left="105" w:right="292"/>
              <w:rPr>
                <w:sz w:val="24"/>
              </w:rPr>
            </w:pPr>
            <w:r>
              <w:rPr>
                <w:sz w:val="24"/>
              </w:rPr>
              <w:t>Сложение и вычитание обыкновенных дробей с одинаковыми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знаменателями.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274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5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5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line="255" w:lineRule="exact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</w:p>
        </w:tc>
        <w:tc>
          <w:tcPr>
            <w:tcW w:w="5954" w:type="dxa"/>
            <w:vMerge w:val="restart"/>
          </w:tcPr>
          <w:p w:rsidR="00105FA5" w:rsidRDefault="00105FA5">
            <w:pPr>
              <w:pStyle w:val="TableParagraph"/>
              <w:rPr>
                <w:sz w:val="26"/>
              </w:rPr>
            </w:pPr>
          </w:p>
          <w:p w:rsidR="00105FA5" w:rsidRDefault="00105FA5">
            <w:pPr>
              <w:pStyle w:val="TableParagraph"/>
              <w:spacing w:before="10"/>
              <w:rPr>
                <w:sz w:val="23"/>
              </w:rPr>
            </w:pPr>
          </w:p>
          <w:p w:rsidR="00105FA5" w:rsidRDefault="00CA7624">
            <w:pPr>
              <w:pStyle w:val="TableParagraph"/>
              <w:ind w:left="108" w:right="939"/>
              <w:rPr>
                <w:sz w:val="24"/>
              </w:rPr>
            </w:pPr>
            <w:r>
              <w:rPr>
                <w:sz w:val="24"/>
              </w:rPr>
              <w:t>Работа, направленная на формирование 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повторять рассуждения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105FA5">
        <w:trPr>
          <w:trHeight w:val="275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6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6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line="256" w:lineRule="exact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275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6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6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line="256" w:lineRule="exact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целых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278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" w:line="257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" w:line="257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" w:line="257" w:lineRule="exact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целых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275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6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6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line="256" w:lineRule="exact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275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6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6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line="256" w:lineRule="exact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551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38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38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38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6" w:lineRule="exact"/>
              <w:ind w:left="105" w:right="512"/>
              <w:rPr>
                <w:sz w:val="24"/>
              </w:rPr>
            </w:pPr>
            <w:r>
              <w:rPr>
                <w:sz w:val="24"/>
              </w:rPr>
              <w:t>Сложение смешанного и целого числа. Вычитание дроби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смешанного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5954" w:type="dxa"/>
            <w:vMerge w:val="restart"/>
          </w:tcPr>
          <w:p w:rsidR="00105FA5" w:rsidRDefault="00105FA5">
            <w:pPr>
              <w:pStyle w:val="TableParagraph"/>
              <w:spacing w:before="1"/>
              <w:rPr>
                <w:sz w:val="25"/>
              </w:rPr>
            </w:pPr>
          </w:p>
          <w:p w:rsidR="00105FA5" w:rsidRDefault="00CA7624">
            <w:pPr>
              <w:pStyle w:val="TableParagraph"/>
              <w:spacing w:before="1"/>
              <w:ind w:left="108" w:right="939"/>
              <w:rPr>
                <w:sz w:val="24"/>
              </w:rPr>
            </w:pPr>
            <w:r>
              <w:rPr>
                <w:sz w:val="24"/>
              </w:rPr>
              <w:t>Работа, направленная на формирование 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повторять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рассуждения учителя.</w:t>
            </w:r>
          </w:p>
          <w:p w:rsidR="00105FA5" w:rsidRDefault="00CA7624">
            <w:pPr>
              <w:pStyle w:val="TableParagraph"/>
              <w:ind w:left="108" w:right="1801"/>
              <w:rPr>
                <w:sz w:val="24"/>
              </w:rPr>
            </w:pPr>
            <w:r>
              <w:rPr>
                <w:sz w:val="24"/>
              </w:rPr>
              <w:t>Работа с учебником, с иллюстрациями.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 проблемных ситуаций.</w:t>
            </w:r>
          </w:p>
          <w:p w:rsidR="00105FA5" w:rsidRDefault="00CA7624">
            <w:pPr>
              <w:pStyle w:val="TableParagraph"/>
              <w:ind w:left="108" w:right="638"/>
              <w:rPr>
                <w:sz w:val="24"/>
              </w:rPr>
            </w:pPr>
            <w:r>
              <w:rPr>
                <w:sz w:val="24"/>
              </w:rPr>
              <w:t>Построение гипотезы на основе анализа 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105FA5">
        <w:trPr>
          <w:trHeight w:val="551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37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37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37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6" w:lineRule="exact"/>
              <w:ind w:left="105" w:right="512"/>
              <w:rPr>
                <w:sz w:val="24"/>
              </w:rPr>
            </w:pPr>
            <w:r>
              <w:rPr>
                <w:sz w:val="24"/>
              </w:rPr>
              <w:t>Сложение смешанного и целого числа. Вычитание дроби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смешанного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550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37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37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37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6" w:lineRule="exact"/>
              <w:ind w:left="105" w:right="1631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преобразованием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уменьшаемого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550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37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37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37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6" w:lineRule="exact"/>
              <w:ind w:left="105" w:right="1631"/>
              <w:rPr>
                <w:sz w:val="24"/>
              </w:rPr>
            </w:pP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смешанных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преобразованием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уменьшаемого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552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36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36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36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before="136"/>
              <w:ind w:left="105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 №3</w:t>
            </w:r>
          </w:p>
        </w:tc>
        <w:tc>
          <w:tcPr>
            <w:tcW w:w="5954" w:type="dxa"/>
          </w:tcPr>
          <w:p w:rsidR="00105FA5" w:rsidRDefault="00CA7624">
            <w:pPr>
              <w:pStyle w:val="TableParagraph"/>
              <w:spacing w:line="276" w:lineRule="exact"/>
              <w:ind w:left="108" w:right="280"/>
              <w:rPr>
                <w:sz w:val="24"/>
              </w:rPr>
            </w:pPr>
            <w:r>
              <w:rPr>
                <w:sz w:val="24"/>
              </w:rPr>
              <w:t>Решение примеров и задач. Самостоятельная работа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</w:tr>
      <w:tr w:rsidR="00105FA5">
        <w:trPr>
          <w:trHeight w:val="551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35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35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35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6" w:lineRule="exact"/>
              <w:ind w:left="105" w:right="1069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скоростью,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временем, расстоянием</w:t>
            </w:r>
          </w:p>
        </w:tc>
        <w:tc>
          <w:tcPr>
            <w:tcW w:w="5954" w:type="dxa"/>
            <w:vMerge w:val="restart"/>
          </w:tcPr>
          <w:p w:rsidR="00105FA5" w:rsidRDefault="00105FA5">
            <w:pPr>
              <w:pStyle w:val="TableParagraph"/>
              <w:spacing w:before="3"/>
              <w:rPr>
                <w:sz w:val="24"/>
              </w:rPr>
            </w:pPr>
          </w:p>
          <w:p w:rsidR="00105FA5" w:rsidRDefault="00CA7624">
            <w:pPr>
              <w:pStyle w:val="TableParagraph"/>
              <w:ind w:left="108" w:right="939"/>
              <w:rPr>
                <w:sz w:val="24"/>
              </w:rPr>
            </w:pPr>
            <w:r>
              <w:rPr>
                <w:sz w:val="24"/>
              </w:rPr>
              <w:t>Работа, направленная на формирование 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повторять рассуждения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105FA5">
        <w:trPr>
          <w:trHeight w:val="551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35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35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52" w:type="dxa"/>
          </w:tcPr>
          <w:p w:rsidR="00105FA5" w:rsidRDefault="00105FA5">
            <w:pPr>
              <w:pStyle w:val="TableParagraph"/>
              <w:spacing w:before="135"/>
              <w:ind w:left="136" w:right="126"/>
              <w:jc w:val="center"/>
              <w:rPr>
                <w:sz w:val="24"/>
              </w:rPr>
            </w:pPr>
          </w:p>
        </w:tc>
        <w:tc>
          <w:tcPr>
            <w:tcW w:w="6799" w:type="dxa"/>
          </w:tcPr>
          <w:p w:rsidR="00105FA5" w:rsidRDefault="00CA7624">
            <w:pPr>
              <w:pStyle w:val="TableParagraph"/>
              <w:spacing w:line="276" w:lineRule="exact"/>
              <w:ind w:left="105" w:right="1069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скоростью,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временем, расстоянием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</w:tbl>
    <w:p w:rsidR="00105FA5" w:rsidRDefault="00105FA5">
      <w:pPr>
        <w:rPr>
          <w:sz w:val="2"/>
          <w:szCs w:val="2"/>
        </w:rPr>
        <w:sectPr w:rsidR="00105FA5">
          <w:pgSz w:w="16840" w:h="11910" w:orient="landscape"/>
          <w:pgMar w:top="560" w:right="280" w:bottom="1160" w:left="1220" w:header="0" w:footer="97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799"/>
        <w:gridCol w:w="835"/>
        <w:gridCol w:w="6816"/>
        <w:gridCol w:w="5954"/>
      </w:tblGrid>
      <w:tr w:rsidR="00105FA5">
        <w:trPr>
          <w:trHeight w:val="551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38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86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38"/>
              <w:ind w:left="258" w:right="25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spacing w:before="138"/>
              <w:ind w:left="126" w:right="9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76" w:lineRule="exact"/>
              <w:ind w:left="122" w:right="1277"/>
              <w:rPr>
                <w:sz w:val="24"/>
              </w:rPr>
            </w:pPr>
            <w:r>
              <w:rPr>
                <w:sz w:val="24"/>
              </w:rPr>
              <w:t>Нахождение скорости на основе зависимости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скоростью,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временем, расстоянием</w:t>
            </w:r>
          </w:p>
        </w:tc>
        <w:tc>
          <w:tcPr>
            <w:tcW w:w="5954" w:type="dxa"/>
            <w:vMerge w:val="restart"/>
          </w:tcPr>
          <w:p w:rsidR="00105FA5" w:rsidRDefault="00105FA5">
            <w:pPr>
              <w:pStyle w:val="TableParagraph"/>
              <w:rPr>
                <w:sz w:val="24"/>
              </w:rPr>
            </w:pPr>
          </w:p>
        </w:tc>
      </w:tr>
      <w:tr w:rsidR="00105FA5">
        <w:trPr>
          <w:trHeight w:val="553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37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37"/>
              <w:ind w:left="258" w:right="25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spacing w:before="137"/>
              <w:ind w:left="126" w:right="9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70" w:lineRule="atLeast"/>
              <w:ind w:left="122" w:right="142"/>
              <w:rPr>
                <w:sz w:val="24"/>
              </w:rPr>
            </w:pPr>
            <w:r>
              <w:rPr>
                <w:sz w:val="24"/>
              </w:rPr>
              <w:t>Нахождение времени на основе зависимости между скоростью,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275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6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6" w:lineRule="exact"/>
              <w:ind w:left="258" w:right="25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spacing w:line="256" w:lineRule="exact"/>
              <w:ind w:left="126" w:right="9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5954" w:type="dxa"/>
            <w:vMerge w:val="restart"/>
          </w:tcPr>
          <w:p w:rsidR="00105FA5" w:rsidRDefault="00CA7624">
            <w:pPr>
              <w:pStyle w:val="TableParagraph"/>
              <w:spacing w:before="13"/>
              <w:ind w:left="108" w:right="939"/>
              <w:rPr>
                <w:sz w:val="24"/>
              </w:rPr>
            </w:pPr>
            <w:r>
              <w:rPr>
                <w:sz w:val="24"/>
              </w:rPr>
              <w:t>Работа, направленная на формирование 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повторять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рассуждения учителя.</w:t>
            </w:r>
          </w:p>
          <w:p w:rsidR="00105FA5" w:rsidRDefault="00CA7624">
            <w:pPr>
              <w:pStyle w:val="TableParagraph"/>
              <w:spacing w:line="270" w:lineRule="atLeast"/>
              <w:ind w:left="108" w:right="1801"/>
              <w:rPr>
                <w:sz w:val="24"/>
              </w:rPr>
            </w:pPr>
            <w:r>
              <w:rPr>
                <w:sz w:val="24"/>
              </w:rPr>
              <w:t>Работа с учебником, с иллюстрациями.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 проблемных ситуаций.</w:t>
            </w:r>
          </w:p>
        </w:tc>
      </w:tr>
      <w:tr w:rsidR="00105FA5">
        <w:trPr>
          <w:trHeight w:val="275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6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6" w:lineRule="exact"/>
              <w:ind w:left="258" w:right="25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spacing w:line="256" w:lineRule="exact"/>
              <w:ind w:left="126" w:right="9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275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6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6" w:lineRule="exact"/>
              <w:ind w:left="258" w:right="25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spacing w:line="256" w:lineRule="exact"/>
              <w:ind w:left="126" w:right="9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Задачи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встречное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275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6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6" w:lineRule="exact"/>
              <w:ind w:left="258" w:right="25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spacing w:line="256" w:lineRule="exact"/>
              <w:ind w:left="126" w:right="9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Задачи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встречное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551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38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38"/>
              <w:ind w:left="258" w:right="25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spacing w:before="138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 №4</w:t>
            </w:r>
          </w:p>
        </w:tc>
        <w:tc>
          <w:tcPr>
            <w:tcW w:w="5954" w:type="dxa"/>
          </w:tcPr>
          <w:p w:rsidR="00105FA5" w:rsidRDefault="00CA7624">
            <w:pPr>
              <w:pStyle w:val="TableParagraph"/>
              <w:spacing w:line="276" w:lineRule="exact"/>
              <w:ind w:left="108" w:right="280"/>
              <w:rPr>
                <w:sz w:val="24"/>
              </w:rPr>
            </w:pPr>
            <w:r>
              <w:rPr>
                <w:sz w:val="24"/>
              </w:rPr>
              <w:t>Решение примеров и задач. Самостоятельная работа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</w:tr>
      <w:tr w:rsidR="00105FA5">
        <w:trPr>
          <w:trHeight w:val="827"/>
        </w:trPr>
        <w:tc>
          <w:tcPr>
            <w:tcW w:w="708" w:type="dxa"/>
          </w:tcPr>
          <w:p w:rsidR="00105FA5" w:rsidRDefault="00105FA5">
            <w:pPr>
              <w:pStyle w:val="TableParagraph"/>
              <w:spacing w:before="10"/>
              <w:rPr>
                <w:sz w:val="23"/>
              </w:rPr>
            </w:pPr>
          </w:p>
          <w:p w:rsidR="00105FA5" w:rsidRDefault="00CA7624">
            <w:pPr>
              <w:pStyle w:val="TableParagraph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799" w:type="dxa"/>
          </w:tcPr>
          <w:p w:rsidR="00105FA5" w:rsidRDefault="00105FA5">
            <w:pPr>
              <w:pStyle w:val="TableParagraph"/>
              <w:spacing w:before="10"/>
              <w:rPr>
                <w:sz w:val="23"/>
              </w:rPr>
            </w:pPr>
          </w:p>
          <w:p w:rsidR="00105FA5" w:rsidRDefault="00CA7624">
            <w:pPr>
              <w:pStyle w:val="TableParagraph"/>
              <w:ind w:left="258" w:right="25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76" w:lineRule="exact"/>
              <w:ind w:left="108" w:right="128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000 приемами устных вычислений (с записью примера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строчку)</w:t>
            </w:r>
          </w:p>
        </w:tc>
        <w:tc>
          <w:tcPr>
            <w:tcW w:w="5954" w:type="dxa"/>
            <w:vMerge w:val="restart"/>
          </w:tcPr>
          <w:p w:rsidR="00105FA5" w:rsidRDefault="00105FA5">
            <w:pPr>
              <w:pStyle w:val="TableParagraph"/>
              <w:rPr>
                <w:sz w:val="26"/>
              </w:rPr>
            </w:pPr>
          </w:p>
          <w:p w:rsidR="00105FA5" w:rsidRDefault="00105FA5">
            <w:pPr>
              <w:pStyle w:val="TableParagraph"/>
              <w:rPr>
                <w:sz w:val="26"/>
              </w:rPr>
            </w:pPr>
          </w:p>
          <w:p w:rsidR="00105FA5" w:rsidRDefault="00105FA5">
            <w:pPr>
              <w:pStyle w:val="TableParagraph"/>
              <w:rPr>
                <w:sz w:val="26"/>
              </w:rPr>
            </w:pPr>
          </w:p>
          <w:p w:rsidR="00105FA5" w:rsidRDefault="00105FA5">
            <w:pPr>
              <w:pStyle w:val="TableParagraph"/>
              <w:spacing w:before="7"/>
              <w:rPr>
                <w:sz w:val="31"/>
              </w:rPr>
            </w:pPr>
          </w:p>
          <w:p w:rsidR="00105FA5" w:rsidRDefault="00CA7624">
            <w:pPr>
              <w:pStyle w:val="TableParagraph"/>
              <w:ind w:left="108" w:right="939"/>
              <w:rPr>
                <w:sz w:val="24"/>
              </w:rPr>
            </w:pPr>
            <w:r>
              <w:rPr>
                <w:sz w:val="24"/>
              </w:rPr>
              <w:t>Работа, направленная на формирование 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повторять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рассуждения учителя.</w:t>
            </w:r>
          </w:p>
          <w:p w:rsidR="00105FA5" w:rsidRDefault="00CA7624">
            <w:pPr>
              <w:pStyle w:val="TableParagraph"/>
              <w:ind w:left="108" w:right="1801"/>
              <w:rPr>
                <w:sz w:val="24"/>
              </w:rPr>
            </w:pPr>
            <w:r>
              <w:rPr>
                <w:sz w:val="24"/>
              </w:rPr>
              <w:t>Работа с учебником, с иллюстрациями.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 проблемных ситуаций.</w:t>
            </w:r>
          </w:p>
          <w:p w:rsidR="00105FA5" w:rsidRDefault="00CA7624">
            <w:pPr>
              <w:pStyle w:val="TableParagraph"/>
              <w:ind w:left="108" w:right="638"/>
              <w:rPr>
                <w:sz w:val="24"/>
              </w:rPr>
            </w:pPr>
            <w:r>
              <w:rPr>
                <w:sz w:val="24"/>
              </w:rPr>
              <w:t>Построение гипотезы на основе анализа 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105FA5">
        <w:trPr>
          <w:trHeight w:val="829"/>
        </w:trPr>
        <w:tc>
          <w:tcPr>
            <w:tcW w:w="708" w:type="dxa"/>
          </w:tcPr>
          <w:p w:rsidR="00105FA5" w:rsidRDefault="00105FA5">
            <w:pPr>
              <w:pStyle w:val="TableParagraph"/>
              <w:rPr>
                <w:sz w:val="24"/>
              </w:rPr>
            </w:pPr>
          </w:p>
          <w:p w:rsidR="00105FA5" w:rsidRDefault="00CA7624">
            <w:pPr>
              <w:pStyle w:val="TableParagraph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799" w:type="dxa"/>
          </w:tcPr>
          <w:p w:rsidR="00105FA5" w:rsidRDefault="00105FA5">
            <w:pPr>
              <w:pStyle w:val="TableParagraph"/>
              <w:rPr>
                <w:sz w:val="24"/>
              </w:rPr>
            </w:pPr>
          </w:p>
          <w:p w:rsidR="00105FA5" w:rsidRDefault="00CA7624">
            <w:pPr>
              <w:pStyle w:val="TableParagraph"/>
              <w:ind w:left="258" w:right="25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70" w:lineRule="atLeast"/>
              <w:ind w:left="108" w:right="309" w:firstLine="120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10 000 приемами устных вычислений (с записью примера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столбик)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827"/>
        </w:trPr>
        <w:tc>
          <w:tcPr>
            <w:tcW w:w="708" w:type="dxa"/>
          </w:tcPr>
          <w:p w:rsidR="00105FA5" w:rsidRDefault="00105FA5">
            <w:pPr>
              <w:pStyle w:val="TableParagraph"/>
              <w:spacing w:before="10"/>
              <w:rPr>
                <w:sz w:val="23"/>
              </w:rPr>
            </w:pPr>
          </w:p>
          <w:p w:rsidR="00105FA5" w:rsidRDefault="00CA7624">
            <w:pPr>
              <w:pStyle w:val="TableParagraph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799" w:type="dxa"/>
          </w:tcPr>
          <w:p w:rsidR="00105FA5" w:rsidRDefault="00105FA5">
            <w:pPr>
              <w:pStyle w:val="TableParagraph"/>
              <w:spacing w:before="10"/>
              <w:rPr>
                <w:sz w:val="23"/>
              </w:rPr>
            </w:pPr>
          </w:p>
          <w:p w:rsidR="00105FA5" w:rsidRDefault="00CA7624">
            <w:pPr>
              <w:pStyle w:val="TableParagraph"/>
              <w:ind w:left="258" w:right="25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76" w:lineRule="exact"/>
              <w:ind w:left="108" w:right="309" w:firstLine="120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10 000 приемами устных вычислений (с записью примера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столбик)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827"/>
        </w:trPr>
        <w:tc>
          <w:tcPr>
            <w:tcW w:w="708" w:type="dxa"/>
          </w:tcPr>
          <w:p w:rsidR="00105FA5" w:rsidRDefault="00105FA5">
            <w:pPr>
              <w:pStyle w:val="TableParagraph"/>
              <w:spacing w:before="10"/>
              <w:rPr>
                <w:sz w:val="23"/>
              </w:rPr>
            </w:pPr>
          </w:p>
          <w:p w:rsidR="00105FA5" w:rsidRDefault="00CA7624">
            <w:pPr>
              <w:pStyle w:val="TableParagraph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799" w:type="dxa"/>
          </w:tcPr>
          <w:p w:rsidR="00105FA5" w:rsidRDefault="00105FA5">
            <w:pPr>
              <w:pStyle w:val="TableParagraph"/>
              <w:spacing w:before="10"/>
              <w:rPr>
                <w:sz w:val="23"/>
              </w:rPr>
            </w:pPr>
          </w:p>
          <w:p w:rsidR="00105FA5" w:rsidRDefault="00CA7624">
            <w:pPr>
              <w:pStyle w:val="TableParagraph"/>
              <w:ind w:left="258" w:right="25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76" w:lineRule="exact"/>
              <w:ind w:left="108" w:right="128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000 приемами устных вычислений (с записью примера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столбик)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826"/>
        </w:trPr>
        <w:tc>
          <w:tcPr>
            <w:tcW w:w="708" w:type="dxa"/>
          </w:tcPr>
          <w:p w:rsidR="00105FA5" w:rsidRDefault="00105FA5">
            <w:pPr>
              <w:pStyle w:val="TableParagraph"/>
              <w:spacing w:before="9"/>
              <w:rPr>
                <w:sz w:val="23"/>
              </w:rPr>
            </w:pPr>
          </w:p>
          <w:p w:rsidR="00105FA5" w:rsidRDefault="00CA7624">
            <w:pPr>
              <w:pStyle w:val="TableParagraph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799" w:type="dxa"/>
          </w:tcPr>
          <w:p w:rsidR="00105FA5" w:rsidRDefault="00105FA5">
            <w:pPr>
              <w:pStyle w:val="TableParagraph"/>
              <w:spacing w:before="9"/>
              <w:rPr>
                <w:sz w:val="23"/>
              </w:rPr>
            </w:pPr>
          </w:p>
          <w:p w:rsidR="00105FA5" w:rsidRDefault="00CA7624">
            <w:pPr>
              <w:pStyle w:val="TableParagraph"/>
              <w:ind w:left="258" w:right="25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76" w:lineRule="exact"/>
              <w:ind w:left="108" w:right="369" w:firstLine="60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10 000 приемами устных вычислений (с записью примера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столбик)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274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4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4" w:lineRule="exact"/>
              <w:ind w:left="258" w:right="251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spacing w:line="254" w:lineRule="exact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контрольной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5954" w:type="dxa"/>
          </w:tcPr>
          <w:p w:rsidR="00105FA5" w:rsidRDefault="00CA7624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задач,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аналогичных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контрольным</w:t>
            </w:r>
          </w:p>
        </w:tc>
      </w:tr>
      <w:tr w:rsidR="00105FA5">
        <w:trPr>
          <w:trHeight w:val="551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38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38"/>
              <w:ind w:left="258" w:right="251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spacing w:before="138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before="13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</w:p>
        </w:tc>
        <w:tc>
          <w:tcPr>
            <w:tcW w:w="5954" w:type="dxa"/>
          </w:tcPr>
          <w:p w:rsidR="00105FA5" w:rsidRDefault="00CA7624">
            <w:pPr>
              <w:pStyle w:val="TableParagraph"/>
              <w:spacing w:line="276" w:lineRule="exact"/>
              <w:ind w:left="108" w:right="280"/>
              <w:rPr>
                <w:sz w:val="24"/>
              </w:rPr>
            </w:pPr>
            <w:r>
              <w:rPr>
                <w:sz w:val="24"/>
              </w:rPr>
              <w:t>Решение примеров и задач. Самостоятельная работа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</w:tr>
      <w:tr w:rsidR="00105FA5">
        <w:trPr>
          <w:trHeight w:val="827"/>
        </w:trPr>
        <w:tc>
          <w:tcPr>
            <w:tcW w:w="708" w:type="dxa"/>
          </w:tcPr>
          <w:p w:rsidR="00105FA5" w:rsidRDefault="00105FA5">
            <w:pPr>
              <w:pStyle w:val="TableParagraph"/>
              <w:spacing w:before="10"/>
              <w:rPr>
                <w:sz w:val="23"/>
              </w:rPr>
            </w:pPr>
          </w:p>
          <w:p w:rsidR="00105FA5" w:rsidRDefault="00CA7624">
            <w:pPr>
              <w:pStyle w:val="TableParagraph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799" w:type="dxa"/>
          </w:tcPr>
          <w:p w:rsidR="00105FA5" w:rsidRDefault="00105FA5">
            <w:pPr>
              <w:pStyle w:val="TableParagraph"/>
              <w:spacing w:before="10"/>
              <w:rPr>
                <w:sz w:val="23"/>
              </w:rPr>
            </w:pPr>
          </w:p>
          <w:p w:rsidR="00105FA5" w:rsidRDefault="00CA7624">
            <w:pPr>
              <w:pStyle w:val="TableParagraph"/>
              <w:ind w:left="258" w:right="251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105FA5">
            <w:pPr>
              <w:pStyle w:val="TableParagraph"/>
              <w:spacing w:before="10"/>
              <w:rPr>
                <w:sz w:val="23"/>
              </w:rPr>
            </w:pPr>
          </w:p>
          <w:p w:rsidR="00105FA5" w:rsidRDefault="00CA762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5954" w:type="dxa"/>
          </w:tcPr>
          <w:p w:rsidR="00105FA5" w:rsidRDefault="00CA7624">
            <w:pPr>
              <w:pStyle w:val="TableParagraph"/>
              <w:spacing w:line="276" w:lineRule="exact"/>
              <w:ind w:left="108" w:right="447"/>
              <w:jc w:val="both"/>
              <w:rPr>
                <w:sz w:val="24"/>
              </w:rPr>
            </w:pPr>
            <w:r>
              <w:rPr>
                <w:sz w:val="24"/>
              </w:rPr>
              <w:t>Работа над ошибками, способствующая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причин, осознанию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исправлению ошибок.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</w:tr>
      <w:tr w:rsidR="00105FA5">
        <w:trPr>
          <w:trHeight w:val="828"/>
        </w:trPr>
        <w:tc>
          <w:tcPr>
            <w:tcW w:w="708" w:type="dxa"/>
          </w:tcPr>
          <w:p w:rsidR="00105FA5" w:rsidRDefault="00105FA5">
            <w:pPr>
              <w:pStyle w:val="TableParagraph"/>
              <w:rPr>
                <w:sz w:val="24"/>
              </w:rPr>
            </w:pPr>
          </w:p>
          <w:p w:rsidR="00105FA5" w:rsidRDefault="00CA7624">
            <w:pPr>
              <w:pStyle w:val="TableParagraph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99" w:type="dxa"/>
          </w:tcPr>
          <w:p w:rsidR="00105FA5" w:rsidRDefault="00105FA5">
            <w:pPr>
              <w:pStyle w:val="TableParagraph"/>
              <w:rPr>
                <w:sz w:val="24"/>
              </w:rPr>
            </w:pPr>
          </w:p>
          <w:p w:rsidR="00105FA5" w:rsidRDefault="00CA7624">
            <w:pPr>
              <w:pStyle w:val="TableParagraph"/>
              <w:ind w:left="258" w:right="251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70" w:lineRule="atLeast"/>
              <w:ind w:left="108" w:right="128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000 приемами устных вычислений (с записью примера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столбик)</w:t>
            </w:r>
          </w:p>
        </w:tc>
        <w:tc>
          <w:tcPr>
            <w:tcW w:w="5954" w:type="dxa"/>
            <w:vMerge w:val="restart"/>
          </w:tcPr>
          <w:p w:rsidR="00105FA5" w:rsidRDefault="00CA7624">
            <w:pPr>
              <w:pStyle w:val="TableParagraph"/>
              <w:spacing w:before="5"/>
              <w:ind w:left="108" w:right="939"/>
              <w:rPr>
                <w:sz w:val="24"/>
              </w:rPr>
            </w:pPr>
            <w:r>
              <w:rPr>
                <w:sz w:val="24"/>
              </w:rPr>
              <w:t>Работа, направленная на формирование 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повторять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рассуждения учителя.</w:t>
            </w:r>
          </w:p>
          <w:p w:rsidR="00105FA5" w:rsidRDefault="00CA7624">
            <w:pPr>
              <w:pStyle w:val="TableParagraph"/>
              <w:spacing w:line="270" w:lineRule="atLeast"/>
              <w:ind w:left="108" w:right="1801"/>
              <w:rPr>
                <w:sz w:val="24"/>
              </w:rPr>
            </w:pPr>
            <w:r>
              <w:rPr>
                <w:sz w:val="24"/>
              </w:rPr>
              <w:t>Работа с учебником, с иллюстрациями.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 проблемных ситуаций.</w:t>
            </w:r>
          </w:p>
        </w:tc>
      </w:tr>
      <w:tr w:rsidR="00105FA5">
        <w:trPr>
          <w:trHeight w:val="275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6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6" w:lineRule="exact"/>
              <w:ind w:left="258" w:right="251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spacing w:line="256" w:lineRule="exact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двузначных, трехзначных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</w:tbl>
    <w:p w:rsidR="00105FA5" w:rsidRDefault="00105FA5">
      <w:pPr>
        <w:rPr>
          <w:sz w:val="2"/>
          <w:szCs w:val="2"/>
        </w:rPr>
        <w:sectPr w:rsidR="00105FA5">
          <w:pgSz w:w="16840" w:h="11910" w:orient="landscape"/>
          <w:pgMar w:top="560" w:right="280" w:bottom="1160" w:left="1220" w:header="0" w:footer="97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799"/>
        <w:gridCol w:w="835"/>
        <w:gridCol w:w="6816"/>
        <w:gridCol w:w="5954"/>
      </w:tblGrid>
      <w:tr w:rsidR="00105FA5">
        <w:trPr>
          <w:trHeight w:val="551"/>
        </w:trPr>
        <w:tc>
          <w:tcPr>
            <w:tcW w:w="708" w:type="dxa"/>
          </w:tcPr>
          <w:p w:rsidR="00105FA5" w:rsidRDefault="00105FA5">
            <w:pPr>
              <w:pStyle w:val="TableParagraph"/>
              <w:rPr>
                <w:sz w:val="24"/>
              </w:rPr>
            </w:pPr>
          </w:p>
        </w:tc>
        <w:tc>
          <w:tcPr>
            <w:tcW w:w="799" w:type="dxa"/>
          </w:tcPr>
          <w:p w:rsidR="00105FA5" w:rsidRDefault="00105FA5">
            <w:pPr>
              <w:pStyle w:val="TableParagraph"/>
              <w:rPr>
                <w:sz w:val="24"/>
              </w:rPr>
            </w:pP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76" w:lineRule="exact"/>
              <w:ind w:left="108" w:right="239"/>
              <w:rPr>
                <w:sz w:val="24"/>
              </w:rPr>
            </w:pPr>
            <w:r>
              <w:rPr>
                <w:sz w:val="24"/>
              </w:rPr>
              <w:t>число в пределах 10 000 приемами письменных вычислений 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столбик)</w:t>
            </w:r>
          </w:p>
        </w:tc>
        <w:tc>
          <w:tcPr>
            <w:tcW w:w="5954" w:type="dxa"/>
            <w:vMerge w:val="restart"/>
          </w:tcPr>
          <w:p w:rsidR="00105FA5" w:rsidRDefault="00CA7624">
            <w:pPr>
              <w:pStyle w:val="TableParagraph"/>
              <w:ind w:left="108" w:right="638"/>
              <w:rPr>
                <w:sz w:val="24"/>
              </w:rPr>
            </w:pPr>
            <w:r>
              <w:rPr>
                <w:sz w:val="24"/>
              </w:rPr>
              <w:t>Построение гипотезы на основе анализа 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105FA5">
        <w:trPr>
          <w:trHeight w:val="830"/>
        </w:trPr>
        <w:tc>
          <w:tcPr>
            <w:tcW w:w="708" w:type="dxa"/>
          </w:tcPr>
          <w:p w:rsidR="00105FA5" w:rsidRDefault="00105FA5">
            <w:pPr>
              <w:pStyle w:val="TableParagraph"/>
              <w:rPr>
                <w:sz w:val="24"/>
              </w:rPr>
            </w:pPr>
          </w:p>
          <w:p w:rsidR="00105FA5" w:rsidRDefault="00CA7624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799" w:type="dxa"/>
          </w:tcPr>
          <w:p w:rsidR="00105FA5" w:rsidRDefault="00105FA5">
            <w:pPr>
              <w:pStyle w:val="TableParagraph"/>
              <w:rPr>
                <w:sz w:val="24"/>
              </w:rPr>
            </w:pPr>
          </w:p>
          <w:p w:rsidR="00105FA5" w:rsidRDefault="00CA7624">
            <w:pPr>
              <w:pStyle w:val="TableParagraph"/>
              <w:spacing w:before="1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rPr>
                <w:sz w:val="24"/>
              </w:rPr>
            </w:pPr>
          </w:p>
          <w:p w:rsidR="00105FA5" w:rsidRDefault="00105FA5">
            <w:pPr>
              <w:pStyle w:val="TableParagraph"/>
              <w:spacing w:before="1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70" w:lineRule="atLeast"/>
              <w:ind w:left="108" w:right="239"/>
              <w:rPr>
                <w:sz w:val="24"/>
              </w:rPr>
            </w:pPr>
            <w:r>
              <w:rPr>
                <w:sz w:val="24"/>
              </w:rPr>
              <w:t>Умножение двузначных, трехзначных чисел на однозначное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 в пределах 10 000 приемами письменных вычислений 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столбик)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275"/>
        </w:trPr>
        <w:tc>
          <w:tcPr>
            <w:tcW w:w="15112" w:type="dxa"/>
            <w:gridSpan w:val="5"/>
          </w:tcPr>
          <w:p w:rsidR="00105FA5" w:rsidRDefault="00CA7624">
            <w:pPr>
              <w:pStyle w:val="TableParagraph"/>
              <w:spacing w:line="256" w:lineRule="exact"/>
              <w:ind w:left="6551" w:right="65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(31ч.)</w:t>
            </w:r>
          </w:p>
        </w:tc>
      </w:tr>
      <w:tr w:rsidR="00105FA5">
        <w:trPr>
          <w:trHeight w:val="827"/>
        </w:trPr>
        <w:tc>
          <w:tcPr>
            <w:tcW w:w="708" w:type="dxa"/>
          </w:tcPr>
          <w:p w:rsidR="00105FA5" w:rsidRDefault="00105FA5">
            <w:pPr>
              <w:pStyle w:val="TableParagraph"/>
              <w:spacing w:before="10"/>
              <w:rPr>
                <w:sz w:val="23"/>
              </w:rPr>
            </w:pPr>
          </w:p>
          <w:p w:rsidR="00105FA5" w:rsidRDefault="00CA7624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799" w:type="dxa"/>
          </w:tcPr>
          <w:p w:rsidR="00105FA5" w:rsidRDefault="00105FA5">
            <w:pPr>
              <w:pStyle w:val="TableParagraph"/>
              <w:spacing w:before="10"/>
              <w:rPr>
                <w:sz w:val="23"/>
              </w:rPr>
            </w:pPr>
          </w:p>
          <w:p w:rsidR="00105FA5" w:rsidRDefault="00CA7624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76" w:lineRule="exact"/>
              <w:ind w:left="108" w:right="177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10 000 приемами устных вычислений (с записью примера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столбик)</w:t>
            </w:r>
          </w:p>
        </w:tc>
        <w:tc>
          <w:tcPr>
            <w:tcW w:w="5954" w:type="dxa"/>
            <w:vMerge w:val="restart"/>
          </w:tcPr>
          <w:p w:rsidR="00105FA5" w:rsidRDefault="00105FA5">
            <w:pPr>
              <w:pStyle w:val="TableParagraph"/>
              <w:rPr>
                <w:sz w:val="26"/>
              </w:rPr>
            </w:pPr>
          </w:p>
          <w:p w:rsidR="00105FA5" w:rsidRDefault="00105FA5">
            <w:pPr>
              <w:pStyle w:val="TableParagraph"/>
              <w:rPr>
                <w:sz w:val="26"/>
              </w:rPr>
            </w:pPr>
          </w:p>
          <w:p w:rsidR="00105FA5" w:rsidRDefault="00105FA5">
            <w:pPr>
              <w:pStyle w:val="TableParagraph"/>
              <w:spacing w:before="1"/>
              <w:rPr>
                <w:sz w:val="21"/>
              </w:rPr>
            </w:pPr>
          </w:p>
          <w:p w:rsidR="00105FA5" w:rsidRDefault="00CA7624">
            <w:pPr>
              <w:pStyle w:val="TableParagraph"/>
              <w:spacing w:before="1"/>
              <w:ind w:left="108" w:right="939"/>
              <w:rPr>
                <w:sz w:val="24"/>
              </w:rPr>
            </w:pPr>
            <w:r>
              <w:rPr>
                <w:sz w:val="24"/>
              </w:rPr>
              <w:t>Работа, направленная на формирование 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повторять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рассуждения учителя.</w:t>
            </w:r>
          </w:p>
          <w:p w:rsidR="00105FA5" w:rsidRDefault="00CA7624">
            <w:pPr>
              <w:pStyle w:val="TableParagraph"/>
              <w:ind w:left="108" w:right="1801"/>
              <w:rPr>
                <w:sz w:val="24"/>
              </w:rPr>
            </w:pPr>
            <w:r>
              <w:rPr>
                <w:sz w:val="24"/>
              </w:rPr>
              <w:t>Работа с учебником, с иллюстрациями.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 проблемных ситуаций.</w:t>
            </w:r>
          </w:p>
          <w:p w:rsidR="00105FA5" w:rsidRDefault="00CA7624">
            <w:pPr>
              <w:pStyle w:val="TableParagraph"/>
              <w:ind w:left="108" w:right="638"/>
              <w:rPr>
                <w:sz w:val="24"/>
              </w:rPr>
            </w:pPr>
            <w:r>
              <w:rPr>
                <w:sz w:val="24"/>
              </w:rPr>
              <w:t>Построение гипотезы на основе анализа 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105FA5">
        <w:trPr>
          <w:trHeight w:val="827"/>
        </w:trPr>
        <w:tc>
          <w:tcPr>
            <w:tcW w:w="708" w:type="dxa"/>
          </w:tcPr>
          <w:p w:rsidR="00105FA5" w:rsidRDefault="00105FA5">
            <w:pPr>
              <w:pStyle w:val="TableParagraph"/>
              <w:spacing w:before="10"/>
              <w:rPr>
                <w:sz w:val="23"/>
              </w:rPr>
            </w:pPr>
          </w:p>
          <w:p w:rsidR="00105FA5" w:rsidRDefault="00CA7624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799" w:type="dxa"/>
          </w:tcPr>
          <w:p w:rsidR="00105FA5" w:rsidRDefault="00105FA5">
            <w:pPr>
              <w:pStyle w:val="TableParagraph"/>
              <w:spacing w:before="10"/>
              <w:rPr>
                <w:sz w:val="23"/>
              </w:rPr>
            </w:pPr>
          </w:p>
          <w:p w:rsidR="00105FA5" w:rsidRDefault="00CA7624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76" w:lineRule="exact"/>
              <w:ind w:left="108" w:right="178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10 000 приемами устных вычислений (с записью примера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столбик)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826"/>
        </w:trPr>
        <w:tc>
          <w:tcPr>
            <w:tcW w:w="708" w:type="dxa"/>
          </w:tcPr>
          <w:p w:rsidR="00105FA5" w:rsidRDefault="00105FA5">
            <w:pPr>
              <w:pStyle w:val="TableParagraph"/>
              <w:spacing w:before="9"/>
              <w:rPr>
                <w:sz w:val="23"/>
              </w:rPr>
            </w:pPr>
          </w:p>
          <w:p w:rsidR="00105FA5" w:rsidRDefault="00CA7624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799" w:type="dxa"/>
          </w:tcPr>
          <w:p w:rsidR="00105FA5" w:rsidRDefault="00105FA5">
            <w:pPr>
              <w:pStyle w:val="TableParagraph"/>
              <w:spacing w:before="9"/>
              <w:rPr>
                <w:sz w:val="23"/>
              </w:rPr>
            </w:pPr>
          </w:p>
          <w:p w:rsidR="00105FA5" w:rsidRDefault="00CA7624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76" w:lineRule="exact"/>
              <w:ind w:left="108" w:right="177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10 000 приемами устных вычислений (с записью примера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столбик)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826"/>
        </w:trPr>
        <w:tc>
          <w:tcPr>
            <w:tcW w:w="708" w:type="dxa"/>
          </w:tcPr>
          <w:p w:rsidR="00105FA5" w:rsidRDefault="00105FA5">
            <w:pPr>
              <w:pStyle w:val="TableParagraph"/>
              <w:spacing w:before="9"/>
              <w:rPr>
                <w:sz w:val="23"/>
              </w:rPr>
            </w:pPr>
          </w:p>
          <w:p w:rsidR="00105FA5" w:rsidRDefault="00CA7624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799" w:type="dxa"/>
          </w:tcPr>
          <w:p w:rsidR="00105FA5" w:rsidRDefault="00105FA5">
            <w:pPr>
              <w:pStyle w:val="TableParagraph"/>
              <w:spacing w:before="9"/>
              <w:rPr>
                <w:sz w:val="23"/>
              </w:rPr>
            </w:pPr>
          </w:p>
          <w:p w:rsidR="00105FA5" w:rsidRDefault="00CA7624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76" w:lineRule="exact"/>
              <w:ind w:left="108" w:right="177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многозначных чисел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10 000 приемами устных вычислений (с записью примера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столбик)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549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36"/>
              <w:ind w:left="172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36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spacing w:before="136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76" w:lineRule="exact"/>
              <w:ind w:left="108" w:right="355"/>
              <w:rPr>
                <w:sz w:val="24"/>
              </w:rPr>
            </w:pPr>
            <w:r>
              <w:rPr>
                <w:sz w:val="24"/>
              </w:rPr>
              <w:t>Простые арифметические задачи на пропорциональную зави-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 ценой, количеством,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стоимостью</w:t>
            </w:r>
          </w:p>
        </w:tc>
        <w:tc>
          <w:tcPr>
            <w:tcW w:w="5954" w:type="dxa"/>
            <w:vMerge w:val="restart"/>
          </w:tcPr>
          <w:p w:rsidR="00105FA5" w:rsidRDefault="00105FA5">
            <w:pPr>
              <w:pStyle w:val="TableParagraph"/>
              <w:spacing w:before="2"/>
              <w:rPr>
                <w:sz w:val="24"/>
              </w:rPr>
            </w:pPr>
          </w:p>
          <w:p w:rsidR="00105FA5" w:rsidRDefault="00CA7624">
            <w:pPr>
              <w:pStyle w:val="TableParagraph"/>
              <w:ind w:left="108" w:right="939"/>
              <w:rPr>
                <w:sz w:val="24"/>
              </w:rPr>
            </w:pPr>
            <w:r>
              <w:rPr>
                <w:sz w:val="24"/>
              </w:rPr>
              <w:t>Работа, направленная на формирование 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повторять рассуждения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105FA5">
        <w:trPr>
          <w:trHeight w:val="551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36"/>
              <w:ind w:left="172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36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spacing w:before="136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76" w:lineRule="exact"/>
              <w:ind w:left="108" w:right="355"/>
              <w:rPr>
                <w:sz w:val="24"/>
              </w:rPr>
            </w:pPr>
            <w:r>
              <w:rPr>
                <w:sz w:val="24"/>
              </w:rPr>
              <w:t>Простые арифметические задачи на пропорциональную зави-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 ценой, количеством,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стоимостью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827"/>
        </w:trPr>
        <w:tc>
          <w:tcPr>
            <w:tcW w:w="708" w:type="dxa"/>
          </w:tcPr>
          <w:p w:rsidR="00105FA5" w:rsidRDefault="00105FA5">
            <w:pPr>
              <w:pStyle w:val="TableParagraph"/>
              <w:spacing w:before="10"/>
              <w:rPr>
                <w:sz w:val="23"/>
              </w:rPr>
            </w:pPr>
          </w:p>
          <w:p w:rsidR="00105FA5" w:rsidRDefault="00CA7624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799" w:type="dxa"/>
          </w:tcPr>
          <w:p w:rsidR="00105FA5" w:rsidRDefault="00105FA5">
            <w:pPr>
              <w:pStyle w:val="TableParagraph"/>
              <w:spacing w:before="10"/>
              <w:rPr>
                <w:sz w:val="23"/>
              </w:rPr>
            </w:pPr>
          </w:p>
          <w:p w:rsidR="00105FA5" w:rsidRDefault="00CA7624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76" w:lineRule="exact"/>
              <w:ind w:left="108" w:right="769"/>
              <w:rPr>
                <w:sz w:val="24"/>
              </w:rPr>
            </w:pPr>
            <w:r>
              <w:rPr>
                <w:sz w:val="24"/>
              </w:rPr>
              <w:t>Деление чисел в пределах 10 000 на однозначное 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 письменных вычислений (с записью примера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столбик)</w:t>
            </w:r>
          </w:p>
        </w:tc>
        <w:tc>
          <w:tcPr>
            <w:tcW w:w="5954" w:type="dxa"/>
            <w:vMerge w:val="restart"/>
          </w:tcPr>
          <w:p w:rsidR="00105FA5" w:rsidRDefault="00CA7624">
            <w:pPr>
              <w:pStyle w:val="TableParagraph"/>
              <w:spacing w:before="3"/>
              <w:ind w:left="108" w:right="939"/>
              <w:rPr>
                <w:sz w:val="24"/>
              </w:rPr>
            </w:pPr>
            <w:r>
              <w:rPr>
                <w:sz w:val="24"/>
              </w:rPr>
              <w:t>Работа, направленная на формирование 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повторять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рассуждения учителя.</w:t>
            </w:r>
          </w:p>
          <w:p w:rsidR="00105FA5" w:rsidRDefault="00CA7624">
            <w:pPr>
              <w:pStyle w:val="TableParagraph"/>
              <w:ind w:left="108" w:right="1801"/>
              <w:rPr>
                <w:sz w:val="24"/>
              </w:rPr>
            </w:pPr>
            <w:r>
              <w:rPr>
                <w:sz w:val="24"/>
              </w:rPr>
              <w:t>Работа с учебником, с иллюстрациями.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 проблемных ситуаций.</w:t>
            </w:r>
          </w:p>
          <w:p w:rsidR="00105FA5" w:rsidRDefault="00CA7624">
            <w:pPr>
              <w:pStyle w:val="TableParagraph"/>
              <w:spacing w:line="270" w:lineRule="atLeast"/>
              <w:ind w:left="108" w:right="638"/>
              <w:rPr>
                <w:sz w:val="24"/>
              </w:rPr>
            </w:pPr>
            <w:r>
              <w:rPr>
                <w:sz w:val="24"/>
              </w:rPr>
              <w:t>Построение гипотезы на основе анализа 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105FA5">
        <w:trPr>
          <w:trHeight w:val="827"/>
        </w:trPr>
        <w:tc>
          <w:tcPr>
            <w:tcW w:w="708" w:type="dxa"/>
          </w:tcPr>
          <w:p w:rsidR="00105FA5" w:rsidRDefault="00105FA5">
            <w:pPr>
              <w:pStyle w:val="TableParagraph"/>
              <w:spacing w:before="10"/>
              <w:rPr>
                <w:sz w:val="23"/>
              </w:rPr>
            </w:pPr>
          </w:p>
          <w:p w:rsidR="00105FA5" w:rsidRDefault="00CA7624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799" w:type="dxa"/>
          </w:tcPr>
          <w:p w:rsidR="00105FA5" w:rsidRDefault="00105FA5">
            <w:pPr>
              <w:pStyle w:val="TableParagraph"/>
              <w:spacing w:before="10"/>
              <w:rPr>
                <w:sz w:val="23"/>
              </w:rPr>
            </w:pPr>
          </w:p>
          <w:p w:rsidR="00105FA5" w:rsidRDefault="00CA7624">
            <w:pPr>
              <w:pStyle w:val="TableParagraph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76" w:lineRule="exact"/>
              <w:ind w:left="108" w:right="769"/>
              <w:rPr>
                <w:sz w:val="24"/>
              </w:rPr>
            </w:pPr>
            <w:r>
              <w:rPr>
                <w:sz w:val="24"/>
              </w:rPr>
              <w:t>Деление чисел в пределах 10 000 на однозначное 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 письменных вычислений (с записью примера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столбик)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274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5" w:lineRule="exact"/>
              <w:ind w:left="172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5" w:lineRule="exact"/>
              <w:ind w:right="32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spacing w:line="255" w:lineRule="exact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Масштаб</w:t>
            </w:r>
          </w:p>
        </w:tc>
        <w:tc>
          <w:tcPr>
            <w:tcW w:w="5954" w:type="dxa"/>
            <w:vMerge w:val="restart"/>
          </w:tcPr>
          <w:p w:rsidR="00105FA5" w:rsidRDefault="00105FA5">
            <w:pPr>
              <w:pStyle w:val="TableParagraph"/>
              <w:spacing w:before="1"/>
              <w:rPr>
                <w:sz w:val="25"/>
              </w:rPr>
            </w:pPr>
          </w:p>
          <w:p w:rsidR="00105FA5" w:rsidRDefault="00CA7624">
            <w:pPr>
              <w:pStyle w:val="TableParagraph"/>
              <w:ind w:left="108" w:right="939"/>
              <w:rPr>
                <w:sz w:val="24"/>
              </w:rPr>
            </w:pPr>
            <w:r>
              <w:rPr>
                <w:sz w:val="24"/>
              </w:rPr>
              <w:t>Работа, направленная на формирование 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повторять рассуждения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105FA5">
        <w:trPr>
          <w:trHeight w:val="275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6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spacing w:line="256" w:lineRule="exact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Масштаб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275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6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spacing w:line="256" w:lineRule="exact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остатком.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275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6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spacing w:line="256" w:lineRule="exact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остатком.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554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38"/>
              <w:ind w:left="172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38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spacing w:before="138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 №5</w:t>
            </w:r>
          </w:p>
        </w:tc>
        <w:tc>
          <w:tcPr>
            <w:tcW w:w="5954" w:type="dxa"/>
          </w:tcPr>
          <w:p w:rsidR="00105FA5" w:rsidRDefault="00CA7624">
            <w:pPr>
              <w:pStyle w:val="TableParagraph"/>
              <w:spacing w:line="270" w:lineRule="atLeast"/>
              <w:ind w:left="108" w:right="280"/>
              <w:rPr>
                <w:sz w:val="24"/>
              </w:rPr>
            </w:pPr>
            <w:r>
              <w:rPr>
                <w:sz w:val="24"/>
              </w:rPr>
              <w:t>Решение примеров и задач. Самостоятельная работа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</w:tr>
      <w:tr w:rsidR="00105FA5">
        <w:trPr>
          <w:trHeight w:val="275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6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spacing w:line="256" w:lineRule="exact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</w:t>
            </w:r>
          </w:p>
        </w:tc>
        <w:tc>
          <w:tcPr>
            <w:tcW w:w="5954" w:type="dxa"/>
          </w:tcPr>
          <w:p w:rsidR="00105FA5" w:rsidRDefault="00105FA5">
            <w:pPr>
              <w:pStyle w:val="TableParagraph"/>
              <w:rPr>
                <w:sz w:val="20"/>
              </w:rPr>
            </w:pPr>
          </w:p>
        </w:tc>
      </w:tr>
    </w:tbl>
    <w:p w:rsidR="00105FA5" w:rsidRDefault="00105FA5">
      <w:pPr>
        <w:rPr>
          <w:sz w:val="20"/>
        </w:rPr>
        <w:sectPr w:rsidR="00105FA5">
          <w:pgSz w:w="16840" w:h="11910" w:orient="landscape"/>
          <w:pgMar w:top="560" w:right="280" w:bottom="1160" w:left="1220" w:header="0" w:footer="97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799"/>
        <w:gridCol w:w="835"/>
        <w:gridCol w:w="6816"/>
        <w:gridCol w:w="5954"/>
      </w:tblGrid>
      <w:tr w:rsidR="00105FA5">
        <w:trPr>
          <w:trHeight w:val="275"/>
        </w:trPr>
        <w:tc>
          <w:tcPr>
            <w:tcW w:w="708" w:type="dxa"/>
          </w:tcPr>
          <w:p w:rsidR="00105FA5" w:rsidRDefault="00105FA5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:rsidR="00105FA5" w:rsidRDefault="00105FA5">
            <w:pPr>
              <w:pStyle w:val="TableParagraph"/>
              <w:rPr>
                <w:sz w:val="20"/>
              </w:rPr>
            </w:pP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rPr>
                <w:sz w:val="20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измерении.</w:t>
            </w:r>
          </w:p>
        </w:tc>
        <w:tc>
          <w:tcPr>
            <w:tcW w:w="5954" w:type="dxa"/>
            <w:vMerge w:val="restart"/>
          </w:tcPr>
          <w:p w:rsidR="00105FA5" w:rsidRDefault="00105FA5">
            <w:pPr>
              <w:pStyle w:val="TableParagraph"/>
              <w:spacing w:before="10"/>
              <w:rPr>
                <w:sz w:val="23"/>
              </w:rPr>
            </w:pPr>
          </w:p>
          <w:p w:rsidR="00105FA5" w:rsidRDefault="00CA7624">
            <w:pPr>
              <w:pStyle w:val="TableParagraph"/>
              <w:ind w:left="108" w:right="939"/>
              <w:rPr>
                <w:sz w:val="24"/>
              </w:rPr>
            </w:pPr>
            <w:r>
              <w:rPr>
                <w:sz w:val="24"/>
              </w:rPr>
              <w:t>Работа, направленная на формирование 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повторять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рассуждения учителя.</w:t>
            </w:r>
          </w:p>
          <w:p w:rsidR="00105FA5" w:rsidRDefault="00CA7624">
            <w:pPr>
              <w:pStyle w:val="TableParagraph"/>
              <w:ind w:left="108" w:right="1801"/>
              <w:rPr>
                <w:sz w:val="24"/>
              </w:rPr>
            </w:pPr>
            <w:r>
              <w:rPr>
                <w:sz w:val="24"/>
              </w:rPr>
              <w:t>Работа с учебником, с иллюстрациями.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 проблемных ситуаций.</w:t>
            </w:r>
          </w:p>
          <w:p w:rsidR="00105FA5" w:rsidRDefault="00CA7624">
            <w:pPr>
              <w:pStyle w:val="TableParagraph"/>
              <w:ind w:left="108" w:right="638"/>
              <w:rPr>
                <w:sz w:val="24"/>
              </w:rPr>
            </w:pPr>
            <w:r>
              <w:rPr>
                <w:sz w:val="24"/>
              </w:rPr>
              <w:t>Построение гипотезы на основе анализа 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105FA5">
        <w:trPr>
          <w:trHeight w:val="277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" w:line="257" w:lineRule="exact"/>
              <w:ind w:left="172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" w:line="257" w:lineRule="exact"/>
              <w:ind w:left="258" w:right="25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spacing w:before="1" w:line="257" w:lineRule="exact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 полученных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измерении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275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6" w:lineRule="exact"/>
              <w:ind w:left="258" w:right="25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spacing w:line="256" w:lineRule="exact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275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6" w:lineRule="exact"/>
              <w:ind w:left="258" w:right="25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spacing w:line="256" w:lineRule="exact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275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6" w:lineRule="exact"/>
              <w:ind w:left="258" w:right="25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spacing w:line="256" w:lineRule="exact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275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6" w:lineRule="exact"/>
              <w:ind w:left="258" w:right="25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spacing w:line="256" w:lineRule="exact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275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6" w:lineRule="exact"/>
              <w:ind w:left="258" w:right="25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spacing w:line="256" w:lineRule="exact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Масштаб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551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38"/>
              <w:ind w:left="172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38"/>
              <w:ind w:left="258" w:right="25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spacing w:before="138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74" w:lineRule="exact"/>
              <w:ind w:left="108" w:right="726"/>
              <w:rPr>
                <w:sz w:val="24"/>
              </w:rPr>
            </w:pPr>
            <w:r>
              <w:rPr>
                <w:sz w:val="24"/>
              </w:rPr>
              <w:t>Сравнение долей, дробей с одинаковыми знаменателямии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числителями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278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" w:line="257" w:lineRule="exact"/>
              <w:ind w:left="172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" w:line="257" w:lineRule="exact"/>
              <w:ind w:left="258" w:right="25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spacing w:before="1" w:line="257" w:lineRule="exact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смешанными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275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6" w:lineRule="exact"/>
              <w:ind w:left="258" w:right="25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spacing w:line="256" w:lineRule="exact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смешанными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275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6" w:lineRule="exact"/>
              <w:ind w:left="258" w:right="25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spacing w:line="256" w:lineRule="exact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контрольной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5954" w:type="dxa"/>
          </w:tcPr>
          <w:p w:rsidR="00105FA5" w:rsidRDefault="00CA762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задач,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аналогичных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контрольным</w:t>
            </w:r>
          </w:p>
        </w:tc>
      </w:tr>
      <w:tr w:rsidR="00105FA5">
        <w:trPr>
          <w:trHeight w:val="551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38"/>
              <w:ind w:left="172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38"/>
              <w:ind w:left="258" w:right="25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spacing w:before="138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before="13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5954" w:type="dxa"/>
          </w:tcPr>
          <w:p w:rsidR="00105FA5" w:rsidRDefault="00CA7624">
            <w:pPr>
              <w:pStyle w:val="TableParagraph"/>
              <w:spacing w:line="276" w:lineRule="exact"/>
              <w:ind w:left="108" w:right="280"/>
              <w:rPr>
                <w:sz w:val="24"/>
              </w:rPr>
            </w:pPr>
            <w:r>
              <w:rPr>
                <w:sz w:val="24"/>
              </w:rPr>
              <w:t>Решение примеров и задач. Самостоятельная работа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</w:tr>
      <w:tr w:rsidR="00105FA5">
        <w:trPr>
          <w:trHeight w:val="827"/>
        </w:trPr>
        <w:tc>
          <w:tcPr>
            <w:tcW w:w="708" w:type="dxa"/>
          </w:tcPr>
          <w:p w:rsidR="00105FA5" w:rsidRDefault="00105FA5">
            <w:pPr>
              <w:pStyle w:val="TableParagraph"/>
              <w:spacing w:before="10"/>
              <w:rPr>
                <w:sz w:val="23"/>
              </w:rPr>
            </w:pPr>
          </w:p>
          <w:p w:rsidR="00105FA5" w:rsidRDefault="00CA7624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799" w:type="dxa"/>
          </w:tcPr>
          <w:p w:rsidR="00105FA5" w:rsidRDefault="00105FA5">
            <w:pPr>
              <w:pStyle w:val="TableParagraph"/>
              <w:spacing w:before="10"/>
              <w:rPr>
                <w:sz w:val="23"/>
              </w:rPr>
            </w:pPr>
          </w:p>
          <w:p w:rsidR="00105FA5" w:rsidRDefault="00CA7624">
            <w:pPr>
              <w:pStyle w:val="TableParagraph"/>
              <w:ind w:left="258" w:right="25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105FA5">
            <w:pPr>
              <w:pStyle w:val="TableParagraph"/>
              <w:spacing w:before="10"/>
              <w:rPr>
                <w:sz w:val="23"/>
              </w:rPr>
            </w:pPr>
          </w:p>
          <w:p w:rsidR="00105FA5" w:rsidRDefault="00CA762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5954" w:type="dxa"/>
          </w:tcPr>
          <w:p w:rsidR="00105FA5" w:rsidRDefault="00CA7624">
            <w:pPr>
              <w:pStyle w:val="TableParagraph"/>
              <w:spacing w:line="276" w:lineRule="exact"/>
              <w:ind w:left="108" w:right="447"/>
              <w:jc w:val="both"/>
              <w:rPr>
                <w:sz w:val="24"/>
              </w:rPr>
            </w:pPr>
            <w:r>
              <w:rPr>
                <w:sz w:val="24"/>
              </w:rPr>
              <w:t>Работа над ошибками, способствующая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причин, осознанию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исправлению ошибок.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</w:tr>
      <w:tr w:rsidR="00105FA5">
        <w:trPr>
          <w:trHeight w:val="274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5" w:lineRule="exact"/>
              <w:ind w:left="172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5" w:lineRule="exact"/>
              <w:ind w:left="258" w:right="25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spacing w:line="255" w:lineRule="exact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смешанными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5954" w:type="dxa"/>
            <w:vMerge w:val="restart"/>
          </w:tcPr>
          <w:p w:rsidR="00105FA5" w:rsidRDefault="00105FA5">
            <w:pPr>
              <w:pStyle w:val="TableParagraph"/>
              <w:spacing w:before="7"/>
              <w:rPr>
                <w:sz w:val="37"/>
              </w:rPr>
            </w:pPr>
          </w:p>
          <w:p w:rsidR="00105FA5" w:rsidRDefault="00CA7624">
            <w:pPr>
              <w:pStyle w:val="TableParagraph"/>
              <w:ind w:left="108" w:right="939"/>
              <w:rPr>
                <w:sz w:val="24"/>
              </w:rPr>
            </w:pPr>
            <w:r>
              <w:rPr>
                <w:sz w:val="24"/>
              </w:rPr>
              <w:t>Работа, направленная на формирование 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повторять рассуждения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105FA5">
        <w:trPr>
          <w:trHeight w:val="278"/>
        </w:trPr>
        <w:tc>
          <w:tcPr>
            <w:tcW w:w="708" w:type="dxa"/>
          </w:tcPr>
          <w:p w:rsidR="00105FA5" w:rsidRDefault="00CA7624">
            <w:pPr>
              <w:pStyle w:val="TableParagraph"/>
              <w:spacing w:before="1" w:line="257" w:lineRule="exact"/>
              <w:ind w:left="172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before="1" w:line="257" w:lineRule="exact"/>
              <w:ind w:left="258" w:right="25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spacing w:before="1" w:line="257" w:lineRule="exact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275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6" w:lineRule="exact"/>
              <w:ind w:left="258" w:right="25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spacing w:line="256" w:lineRule="exact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275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6" w:lineRule="exact"/>
              <w:ind w:left="258" w:right="25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spacing w:line="256" w:lineRule="exact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.Умножение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  <w:tr w:rsidR="00105FA5">
        <w:trPr>
          <w:trHeight w:val="275"/>
        </w:trPr>
        <w:tc>
          <w:tcPr>
            <w:tcW w:w="708" w:type="dxa"/>
          </w:tcPr>
          <w:p w:rsidR="00105FA5" w:rsidRDefault="00CA7624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799" w:type="dxa"/>
          </w:tcPr>
          <w:p w:rsidR="00105FA5" w:rsidRDefault="00CA7624">
            <w:pPr>
              <w:pStyle w:val="TableParagraph"/>
              <w:spacing w:line="256" w:lineRule="exact"/>
              <w:ind w:left="258" w:right="25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35" w:type="dxa"/>
          </w:tcPr>
          <w:p w:rsidR="00105FA5" w:rsidRDefault="00105FA5">
            <w:pPr>
              <w:pStyle w:val="TableParagraph"/>
              <w:spacing w:line="256" w:lineRule="exact"/>
              <w:ind w:left="116" w:right="109"/>
              <w:jc w:val="center"/>
              <w:rPr>
                <w:sz w:val="24"/>
              </w:rPr>
            </w:pPr>
          </w:p>
        </w:tc>
        <w:tc>
          <w:tcPr>
            <w:tcW w:w="6816" w:type="dxa"/>
          </w:tcPr>
          <w:p w:rsidR="00105FA5" w:rsidRDefault="00CA762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105FA5" w:rsidRDefault="00105FA5">
            <w:pPr>
              <w:rPr>
                <w:sz w:val="2"/>
                <w:szCs w:val="2"/>
              </w:rPr>
            </w:pPr>
          </w:p>
        </w:tc>
      </w:tr>
    </w:tbl>
    <w:p w:rsidR="00CA7624" w:rsidRDefault="00CA7624"/>
    <w:sectPr w:rsidR="00CA7624" w:rsidSect="00105FA5">
      <w:pgSz w:w="16840" w:h="11910" w:orient="landscape"/>
      <w:pgMar w:top="560" w:right="280" w:bottom="1160" w:left="1220" w:header="0" w:footer="97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62C" w:rsidRDefault="002A062C" w:rsidP="00105FA5">
      <w:r>
        <w:separator/>
      </w:r>
    </w:p>
  </w:endnote>
  <w:endnote w:type="continuationSeparator" w:id="1">
    <w:p w:rsidR="002A062C" w:rsidRDefault="002A062C" w:rsidP="00105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206" w:rsidRDefault="00A70DD9">
    <w:pPr>
      <w:pStyle w:val="a3"/>
      <w:spacing w:line="14" w:lineRule="auto"/>
      <w:rPr>
        <w:sz w:val="20"/>
      </w:rPr>
    </w:pPr>
    <w:r w:rsidRPr="00A70D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8.8pt;margin-top:778.4pt;width:12pt;height:15.3pt;z-index:-16930816;mso-position-horizontal-relative:page;mso-position-vertical-relative:page" filled="f" stroked="f">
          <v:textbox inset="0,0,0,0">
            <w:txbxContent>
              <w:p w:rsidR="008C6206" w:rsidRDefault="00A70DD9">
                <w:pPr>
                  <w:pStyle w:val="a3"/>
                  <w:spacing w:before="10"/>
                  <w:ind w:left="60"/>
                </w:pPr>
                <w:fldSimple w:instr=" PAGE ">
                  <w:r w:rsidR="000543A6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206" w:rsidRDefault="00A70DD9">
    <w:pPr>
      <w:pStyle w:val="a3"/>
      <w:spacing w:line="14" w:lineRule="auto"/>
      <w:rPr>
        <w:sz w:val="20"/>
      </w:rPr>
    </w:pPr>
    <w:r w:rsidRPr="00A70D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9.05pt;margin-top:531.65pt;width:18pt;height:15.3pt;z-index:-16930304;mso-position-horizontal-relative:page;mso-position-vertical-relative:page" filled="f" stroked="f">
          <v:textbox inset="0,0,0,0">
            <w:txbxContent>
              <w:p w:rsidR="008C6206" w:rsidRDefault="00A70DD9">
                <w:pPr>
                  <w:pStyle w:val="a3"/>
                  <w:spacing w:before="10"/>
                  <w:ind w:left="60"/>
                </w:pPr>
                <w:fldSimple w:instr=" PAGE ">
                  <w:r w:rsidR="000543A6">
                    <w:rPr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62C" w:rsidRDefault="002A062C" w:rsidP="00105FA5">
      <w:r>
        <w:separator/>
      </w:r>
    </w:p>
  </w:footnote>
  <w:footnote w:type="continuationSeparator" w:id="1">
    <w:p w:rsidR="002A062C" w:rsidRDefault="002A062C" w:rsidP="00105F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60791"/>
    <w:multiLevelType w:val="hybridMultilevel"/>
    <w:tmpl w:val="B7CCAE9A"/>
    <w:lvl w:ilvl="0" w:tplc="B5A63B7C">
      <w:numFmt w:val="bullet"/>
      <w:lvlText w:val="-"/>
      <w:lvlJc w:val="left"/>
      <w:pPr>
        <w:ind w:left="31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843BC4">
      <w:numFmt w:val="bullet"/>
      <w:lvlText w:val="•"/>
      <w:lvlJc w:val="left"/>
      <w:pPr>
        <w:ind w:left="1378" w:hanging="144"/>
      </w:pPr>
      <w:rPr>
        <w:rFonts w:hint="default"/>
        <w:lang w:val="ru-RU" w:eastAsia="en-US" w:bidi="ar-SA"/>
      </w:rPr>
    </w:lvl>
    <w:lvl w:ilvl="2" w:tplc="3FFE581A">
      <w:numFmt w:val="bullet"/>
      <w:lvlText w:val="•"/>
      <w:lvlJc w:val="left"/>
      <w:pPr>
        <w:ind w:left="2437" w:hanging="144"/>
      </w:pPr>
      <w:rPr>
        <w:rFonts w:hint="default"/>
        <w:lang w:val="ru-RU" w:eastAsia="en-US" w:bidi="ar-SA"/>
      </w:rPr>
    </w:lvl>
    <w:lvl w:ilvl="3" w:tplc="53683F76">
      <w:numFmt w:val="bullet"/>
      <w:lvlText w:val="•"/>
      <w:lvlJc w:val="left"/>
      <w:pPr>
        <w:ind w:left="3495" w:hanging="144"/>
      </w:pPr>
      <w:rPr>
        <w:rFonts w:hint="default"/>
        <w:lang w:val="ru-RU" w:eastAsia="en-US" w:bidi="ar-SA"/>
      </w:rPr>
    </w:lvl>
    <w:lvl w:ilvl="4" w:tplc="26481DAA">
      <w:numFmt w:val="bullet"/>
      <w:lvlText w:val="•"/>
      <w:lvlJc w:val="left"/>
      <w:pPr>
        <w:ind w:left="4554" w:hanging="144"/>
      </w:pPr>
      <w:rPr>
        <w:rFonts w:hint="default"/>
        <w:lang w:val="ru-RU" w:eastAsia="en-US" w:bidi="ar-SA"/>
      </w:rPr>
    </w:lvl>
    <w:lvl w:ilvl="5" w:tplc="8480C39A">
      <w:numFmt w:val="bullet"/>
      <w:lvlText w:val="•"/>
      <w:lvlJc w:val="left"/>
      <w:pPr>
        <w:ind w:left="5613" w:hanging="144"/>
      </w:pPr>
      <w:rPr>
        <w:rFonts w:hint="default"/>
        <w:lang w:val="ru-RU" w:eastAsia="en-US" w:bidi="ar-SA"/>
      </w:rPr>
    </w:lvl>
    <w:lvl w:ilvl="6" w:tplc="807CBCFE">
      <w:numFmt w:val="bullet"/>
      <w:lvlText w:val="•"/>
      <w:lvlJc w:val="left"/>
      <w:pPr>
        <w:ind w:left="6671" w:hanging="144"/>
      </w:pPr>
      <w:rPr>
        <w:rFonts w:hint="default"/>
        <w:lang w:val="ru-RU" w:eastAsia="en-US" w:bidi="ar-SA"/>
      </w:rPr>
    </w:lvl>
    <w:lvl w:ilvl="7" w:tplc="EBFA76D0">
      <w:numFmt w:val="bullet"/>
      <w:lvlText w:val="•"/>
      <w:lvlJc w:val="left"/>
      <w:pPr>
        <w:ind w:left="7730" w:hanging="144"/>
      </w:pPr>
      <w:rPr>
        <w:rFonts w:hint="default"/>
        <w:lang w:val="ru-RU" w:eastAsia="en-US" w:bidi="ar-SA"/>
      </w:rPr>
    </w:lvl>
    <w:lvl w:ilvl="8" w:tplc="AA865128">
      <w:numFmt w:val="bullet"/>
      <w:lvlText w:val="•"/>
      <w:lvlJc w:val="left"/>
      <w:pPr>
        <w:ind w:left="8789" w:hanging="144"/>
      </w:pPr>
      <w:rPr>
        <w:rFonts w:hint="default"/>
        <w:lang w:val="ru-RU" w:eastAsia="en-US" w:bidi="ar-SA"/>
      </w:rPr>
    </w:lvl>
  </w:abstractNum>
  <w:abstractNum w:abstractNumId="1">
    <w:nsid w:val="7D5623A9"/>
    <w:multiLevelType w:val="hybridMultilevel"/>
    <w:tmpl w:val="82C0A51A"/>
    <w:lvl w:ilvl="0" w:tplc="459A709A">
      <w:numFmt w:val="bullet"/>
      <w:lvlText w:val=""/>
      <w:lvlJc w:val="left"/>
      <w:pPr>
        <w:ind w:left="103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810B000">
      <w:numFmt w:val="bullet"/>
      <w:lvlText w:val="•"/>
      <w:lvlJc w:val="left"/>
      <w:pPr>
        <w:ind w:left="2026" w:hanging="360"/>
      </w:pPr>
      <w:rPr>
        <w:rFonts w:hint="default"/>
        <w:lang w:val="ru-RU" w:eastAsia="en-US" w:bidi="ar-SA"/>
      </w:rPr>
    </w:lvl>
    <w:lvl w:ilvl="2" w:tplc="9432DB70">
      <w:numFmt w:val="bullet"/>
      <w:lvlText w:val="•"/>
      <w:lvlJc w:val="left"/>
      <w:pPr>
        <w:ind w:left="3013" w:hanging="360"/>
      </w:pPr>
      <w:rPr>
        <w:rFonts w:hint="default"/>
        <w:lang w:val="ru-RU" w:eastAsia="en-US" w:bidi="ar-SA"/>
      </w:rPr>
    </w:lvl>
    <w:lvl w:ilvl="3" w:tplc="F9A27A4A">
      <w:numFmt w:val="bullet"/>
      <w:lvlText w:val="•"/>
      <w:lvlJc w:val="left"/>
      <w:pPr>
        <w:ind w:left="3999" w:hanging="360"/>
      </w:pPr>
      <w:rPr>
        <w:rFonts w:hint="default"/>
        <w:lang w:val="ru-RU" w:eastAsia="en-US" w:bidi="ar-SA"/>
      </w:rPr>
    </w:lvl>
    <w:lvl w:ilvl="4" w:tplc="0AE8DCE6">
      <w:numFmt w:val="bullet"/>
      <w:lvlText w:val="•"/>
      <w:lvlJc w:val="left"/>
      <w:pPr>
        <w:ind w:left="4986" w:hanging="360"/>
      </w:pPr>
      <w:rPr>
        <w:rFonts w:hint="default"/>
        <w:lang w:val="ru-RU" w:eastAsia="en-US" w:bidi="ar-SA"/>
      </w:rPr>
    </w:lvl>
    <w:lvl w:ilvl="5" w:tplc="20D8555C">
      <w:numFmt w:val="bullet"/>
      <w:lvlText w:val="•"/>
      <w:lvlJc w:val="left"/>
      <w:pPr>
        <w:ind w:left="5973" w:hanging="360"/>
      </w:pPr>
      <w:rPr>
        <w:rFonts w:hint="default"/>
        <w:lang w:val="ru-RU" w:eastAsia="en-US" w:bidi="ar-SA"/>
      </w:rPr>
    </w:lvl>
    <w:lvl w:ilvl="6" w:tplc="0714E632">
      <w:numFmt w:val="bullet"/>
      <w:lvlText w:val="•"/>
      <w:lvlJc w:val="left"/>
      <w:pPr>
        <w:ind w:left="6959" w:hanging="360"/>
      </w:pPr>
      <w:rPr>
        <w:rFonts w:hint="default"/>
        <w:lang w:val="ru-RU" w:eastAsia="en-US" w:bidi="ar-SA"/>
      </w:rPr>
    </w:lvl>
    <w:lvl w:ilvl="7" w:tplc="A9D28788">
      <w:numFmt w:val="bullet"/>
      <w:lvlText w:val="•"/>
      <w:lvlJc w:val="left"/>
      <w:pPr>
        <w:ind w:left="7946" w:hanging="360"/>
      </w:pPr>
      <w:rPr>
        <w:rFonts w:hint="default"/>
        <w:lang w:val="ru-RU" w:eastAsia="en-US" w:bidi="ar-SA"/>
      </w:rPr>
    </w:lvl>
    <w:lvl w:ilvl="8" w:tplc="F3A801AA">
      <w:numFmt w:val="bullet"/>
      <w:lvlText w:val="•"/>
      <w:lvlJc w:val="left"/>
      <w:pPr>
        <w:ind w:left="893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05FA5"/>
    <w:rsid w:val="000543A6"/>
    <w:rsid w:val="000D5C4A"/>
    <w:rsid w:val="00105FA5"/>
    <w:rsid w:val="00264A39"/>
    <w:rsid w:val="002A062C"/>
    <w:rsid w:val="00603949"/>
    <w:rsid w:val="007952B7"/>
    <w:rsid w:val="008C6206"/>
    <w:rsid w:val="008F6DAD"/>
    <w:rsid w:val="00A70DD9"/>
    <w:rsid w:val="00CA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5FA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5F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5FA5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05FA5"/>
    <w:pPr>
      <w:ind w:left="366" w:right="163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105FA5"/>
    <w:pPr>
      <w:ind w:left="312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05FA5"/>
    <w:pPr>
      <w:ind w:left="311"/>
      <w:jc w:val="both"/>
    </w:pPr>
  </w:style>
  <w:style w:type="paragraph" w:customStyle="1" w:styleId="TableParagraph">
    <w:name w:val="Table Paragraph"/>
    <w:basedOn w:val="a"/>
    <w:uiPriority w:val="1"/>
    <w:qFormat/>
    <w:rsid w:val="00105FA5"/>
  </w:style>
  <w:style w:type="paragraph" w:styleId="a5">
    <w:name w:val="Balloon Text"/>
    <w:basedOn w:val="a"/>
    <w:link w:val="a6"/>
    <w:uiPriority w:val="99"/>
    <w:semiHidden/>
    <w:unhideWhenUsed/>
    <w:rsid w:val="000543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3A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2833</Words>
  <Characters>16149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учитель</cp:lastModifiedBy>
  <cp:revision>6</cp:revision>
  <cp:lastPrinted>2023-09-27T08:27:00Z</cp:lastPrinted>
  <dcterms:created xsi:type="dcterms:W3CDTF">2023-09-27T08:15:00Z</dcterms:created>
  <dcterms:modified xsi:type="dcterms:W3CDTF">2023-10-11T10:23:00Z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2023-09-27T00:00:00Z</vt:filetime>
  </property>
</Properties>
</file>